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A8901" w14:textId="77777777" w:rsidR="007836F0" w:rsidRDefault="007836F0" w:rsidP="00F34036">
      <w:pPr>
        <w:spacing w:line="360" w:lineRule="auto"/>
        <w:jc w:val="both"/>
        <w:rPr>
          <w:rFonts w:ascii="Times New Roman" w:hAnsi="Times New Roman" w:cs="Times New Roman"/>
          <w:b/>
        </w:rPr>
      </w:pPr>
      <w:r w:rsidRPr="007836F0">
        <w:rPr>
          <w:rFonts w:ascii="Times New Roman" w:hAnsi="Times New Roman" w:cs="Times New Roman"/>
          <w:b/>
        </w:rPr>
        <w:t>SOSYAL GELİŞİM KURAMLARI</w:t>
      </w:r>
    </w:p>
    <w:p w14:paraId="0C70395A" w14:textId="77777777" w:rsidR="00760BDC" w:rsidRPr="007836F0" w:rsidRDefault="00760BDC" w:rsidP="00F34036">
      <w:pPr>
        <w:spacing w:line="360" w:lineRule="auto"/>
        <w:jc w:val="both"/>
        <w:rPr>
          <w:rFonts w:ascii="Times New Roman" w:hAnsi="Times New Roman" w:cs="Times New Roman"/>
          <w:b/>
        </w:rPr>
      </w:pPr>
    </w:p>
    <w:p w14:paraId="5774AD9E" w14:textId="77777777" w:rsidR="002A420B" w:rsidRDefault="007836F0" w:rsidP="00F34036">
      <w:pPr>
        <w:spacing w:line="360" w:lineRule="auto"/>
        <w:jc w:val="both"/>
        <w:rPr>
          <w:rFonts w:ascii="Times New Roman" w:hAnsi="Times New Roman" w:cs="Times New Roman"/>
        </w:rPr>
      </w:pPr>
      <w:r>
        <w:rPr>
          <w:rFonts w:ascii="Times New Roman" w:hAnsi="Times New Roman" w:cs="Times New Roman"/>
        </w:rPr>
        <w:t xml:space="preserve">Sosyal gelişim, toplumsallaşma, benlik ve kişilik oluşumu gibi süreçleri kapsar. </w:t>
      </w:r>
    </w:p>
    <w:p w14:paraId="6E88A82C" w14:textId="621B0D00" w:rsidR="002A420B" w:rsidRDefault="002A420B" w:rsidP="00F34036">
      <w:pPr>
        <w:spacing w:line="360" w:lineRule="auto"/>
        <w:jc w:val="both"/>
        <w:rPr>
          <w:rFonts w:ascii="Times New Roman" w:hAnsi="Times New Roman" w:cs="Times New Roman"/>
        </w:rPr>
      </w:pPr>
      <w:r>
        <w:rPr>
          <w:rFonts w:ascii="Times New Roman" w:hAnsi="Times New Roman" w:cs="Times New Roman"/>
        </w:rPr>
        <w:t xml:space="preserve">Sosyal gelişim, başkalarıyla ilişkilerimizin yaşam boyunca değişen doğasına işaret etmektedir. </w:t>
      </w:r>
      <w:r w:rsidR="007836F0">
        <w:rPr>
          <w:rFonts w:ascii="Times New Roman" w:hAnsi="Times New Roman" w:cs="Times New Roman"/>
        </w:rPr>
        <w:t xml:space="preserve">Çocuk, sosyal davranış ve duyguları beklenen yönde gösterme yolunda ilerler. </w:t>
      </w:r>
    </w:p>
    <w:p w14:paraId="157E4454" w14:textId="77777777" w:rsidR="007836F0" w:rsidRPr="00CF5D94" w:rsidRDefault="007836F0" w:rsidP="00F34036">
      <w:pPr>
        <w:spacing w:line="360" w:lineRule="auto"/>
        <w:jc w:val="both"/>
        <w:rPr>
          <w:rFonts w:ascii="Times New Roman" w:hAnsi="Times New Roman" w:cs="Times New Roman"/>
          <w:b/>
        </w:rPr>
      </w:pPr>
      <w:r w:rsidRPr="00CF5D94">
        <w:rPr>
          <w:rFonts w:ascii="Times New Roman" w:hAnsi="Times New Roman" w:cs="Times New Roman"/>
          <w:b/>
        </w:rPr>
        <w:t>Sosyal Davranışlar</w:t>
      </w:r>
    </w:p>
    <w:p w14:paraId="07FA51AD" w14:textId="787EA5C3" w:rsidR="007836F0" w:rsidRDefault="00225B36" w:rsidP="00F34036">
      <w:pPr>
        <w:spacing w:line="360" w:lineRule="auto"/>
        <w:jc w:val="both"/>
        <w:rPr>
          <w:rFonts w:ascii="Times New Roman" w:hAnsi="Times New Roman" w:cs="Times New Roman"/>
        </w:rPr>
      </w:pPr>
      <w:r>
        <w:rPr>
          <w:rFonts w:ascii="Times New Roman" w:hAnsi="Times New Roman" w:cs="Times New Roman"/>
        </w:rPr>
        <w:t xml:space="preserve">Temel gelişimsel özellikler; </w:t>
      </w:r>
      <w:r w:rsidR="007836F0">
        <w:rPr>
          <w:rFonts w:ascii="Times New Roman" w:hAnsi="Times New Roman" w:cs="Times New Roman"/>
        </w:rPr>
        <w:t xml:space="preserve">olumlu sosyal davranış, anti-sosyal davranış ve bunlarla ilişkili olan diğer ahlaki ve duygusal gelişimsel becerilerdir. </w:t>
      </w:r>
    </w:p>
    <w:p w14:paraId="14F1DAB3" w14:textId="77777777" w:rsidR="00CF5D94" w:rsidRDefault="00CF5D94" w:rsidP="00F34036">
      <w:pPr>
        <w:spacing w:line="360" w:lineRule="auto"/>
        <w:jc w:val="both"/>
        <w:rPr>
          <w:rFonts w:ascii="Times New Roman" w:hAnsi="Times New Roman" w:cs="Times New Roman"/>
        </w:rPr>
      </w:pPr>
    </w:p>
    <w:p w14:paraId="31C55705" w14:textId="1D5FCEC2" w:rsidR="00490D63" w:rsidRPr="00F34036" w:rsidRDefault="00490D63" w:rsidP="00F34036">
      <w:pPr>
        <w:spacing w:line="360" w:lineRule="auto"/>
        <w:jc w:val="both"/>
        <w:rPr>
          <w:rFonts w:ascii="Times New Roman" w:hAnsi="Times New Roman" w:cs="Times New Roman"/>
        </w:rPr>
      </w:pPr>
      <w:r w:rsidRPr="00F34036">
        <w:rPr>
          <w:rFonts w:ascii="Times New Roman" w:hAnsi="Times New Roman" w:cs="Times New Roman"/>
        </w:rPr>
        <w:t xml:space="preserve">Olumlu sosyal davranışlar, bir başkasının iyiliğini gözeterek yapılan yardım etme, paylaşma, teselli etme ve işbirliği yapma gibi yararlı davranışlardır. Olumlu davranışlar sosyal gelişimin belli başlı bileşenlerindendir. </w:t>
      </w:r>
    </w:p>
    <w:p w14:paraId="7AA81DE0" w14:textId="77777777" w:rsidR="00490D63" w:rsidRPr="00F34036" w:rsidRDefault="00490D63" w:rsidP="00F34036">
      <w:pPr>
        <w:spacing w:line="360" w:lineRule="auto"/>
        <w:jc w:val="both"/>
        <w:rPr>
          <w:rFonts w:ascii="Times New Roman" w:hAnsi="Times New Roman" w:cs="Times New Roman"/>
        </w:rPr>
      </w:pPr>
      <w:r w:rsidRPr="00F34036">
        <w:rPr>
          <w:rFonts w:ascii="Times New Roman" w:hAnsi="Times New Roman" w:cs="Times New Roman"/>
        </w:rPr>
        <w:t xml:space="preserve">Olumlu sosyal davranışların sergilenmesinde empati büyük bir rol oynar. Empati, bir başkasının duygusal durumunu kavrayıp aynı veya benzer bir duyguyu kişinin kendisinin de yaşaması anlamına gelir. </w:t>
      </w:r>
    </w:p>
    <w:p w14:paraId="1E8F0A05" w14:textId="77777777" w:rsidR="00490D63" w:rsidRPr="00F34036" w:rsidRDefault="00490D63" w:rsidP="00F34036">
      <w:pPr>
        <w:spacing w:line="360" w:lineRule="auto"/>
        <w:jc w:val="both"/>
        <w:rPr>
          <w:rFonts w:ascii="Times New Roman" w:hAnsi="Times New Roman" w:cs="Times New Roman"/>
        </w:rPr>
      </w:pPr>
    </w:p>
    <w:p w14:paraId="70802E2A" w14:textId="2DAA2B2B" w:rsidR="00490D63" w:rsidRPr="00F34036" w:rsidRDefault="00490D63" w:rsidP="00F34036">
      <w:pPr>
        <w:spacing w:line="360" w:lineRule="auto"/>
        <w:jc w:val="both"/>
        <w:rPr>
          <w:rFonts w:ascii="Times New Roman" w:hAnsi="Times New Roman" w:cs="Times New Roman"/>
        </w:rPr>
      </w:pPr>
      <w:r w:rsidRPr="00F34036">
        <w:rPr>
          <w:rFonts w:ascii="Times New Roman" w:hAnsi="Times New Roman" w:cs="Times New Roman"/>
        </w:rPr>
        <w:t>Sosyal gelişimin bir başka bileşeni ise anti-sosyal davranışlar, yani saldırgan ve yıkıcı davranışlardır. Saldırgan davranışlar, başkalarına veya onlara ait nesnelere zarar verme biçimin</w:t>
      </w:r>
      <w:r w:rsidR="00DD68EA">
        <w:rPr>
          <w:rFonts w:ascii="Times New Roman" w:hAnsi="Times New Roman" w:cs="Times New Roman"/>
        </w:rPr>
        <w:t xml:space="preserve">de ortaya çıkar. </w:t>
      </w:r>
      <w:r w:rsidR="00225B36">
        <w:rPr>
          <w:rFonts w:ascii="Times New Roman" w:hAnsi="Times New Roman" w:cs="Times New Roman"/>
        </w:rPr>
        <w:t xml:space="preserve">Saldırgan davranışlar, sadece fiziksel saldırganlıktan ibaret değildir. </w:t>
      </w:r>
      <w:r w:rsidR="00DD68EA">
        <w:rPr>
          <w:rFonts w:ascii="Times New Roman" w:hAnsi="Times New Roman" w:cs="Times New Roman"/>
        </w:rPr>
        <w:t>Bağırma ve haka</w:t>
      </w:r>
      <w:r w:rsidRPr="00F34036">
        <w:rPr>
          <w:rFonts w:ascii="Times New Roman" w:hAnsi="Times New Roman" w:cs="Times New Roman"/>
        </w:rPr>
        <w:t xml:space="preserve">ret etme gibi davranışlar sözel saldırganlık olarak tanımlanır.  Başkasının arkasından konuşma, lakap takma, dışlanmasını sağlama gibi davranışlara da ilişkisel saldırganlık denilmektedir. </w:t>
      </w:r>
    </w:p>
    <w:p w14:paraId="007804FC" w14:textId="77777777" w:rsidR="00490D63" w:rsidRPr="00F34036" w:rsidRDefault="00490D63" w:rsidP="00F34036">
      <w:pPr>
        <w:spacing w:line="360" w:lineRule="auto"/>
        <w:jc w:val="both"/>
        <w:rPr>
          <w:rFonts w:ascii="Times New Roman" w:hAnsi="Times New Roman" w:cs="Times New Roman"/>
        </w:rPr>
      </w:pPr>
    </w:p>
    <w:p w14:paraId="1763F79D" w14:textId="77777777" w:rsidR="00490D63" w:rsidRPr="00F34036" w:rsidRDefault="00490D63" w:rsidP="00F34036">
      <w:pPr>
        <w:spacing w:line="360" w:lineRule="auto"/>
        <w:jc w:val="both"/>
        <w:rPr>
          <w:rFonts w:ascii="Times New Roman" w:hAnsi="Times New Roman" w:cs="Times New Roman"/>
        </w:rPr>
      </w:pPr>
      <w:r w:rsidRPr="00F34036">
        <w:rPr>
          <w:rFonts w:ascii="Times New Roman" w:hAnsi="Times New Roman" w:cs="Times New Roman"/>
        </w:rPr>
        <w:t xml:space="preserve">Özellikle erken çocukluk döneminde yüksek düzeyde görülen anti-sosyal davranışlar, ergenlik ve sonrasında akran reddi, düşük akademik performans, okulu bırakma, suç işleme gibi sorunların habercisi olabilir. </w:t>
      </w:r>
    </w:p>
    <w:p w14:paraId="711F0120" w14:textId="77777777" w:rsidR="00490D63" w:rsidRPr="00F34036" w:rsidRDefault="00490D63" w:rsidP="00F34036">
      <w:pPr>
        <w:spacing w:line="360" w:lineRule="auto"/>
        <w:jc w:val="both"/>
        <w:rPr>
          <w:rFonts w:ascii="Times New Roman" w:hAnsi="Times New Roman" w:cs="Times New Roman"/>
        </w:rPr>
      </w:pPr>
    </w:p>
    <w:p w14:paraId="4D7B0BB8" w14:textId="7D98EAAC" w:rsidR="00490D63" w:rsidRDefault="00490D63" w:rsidP="00F34036">
      <w:pPr>
        <w:spacing w:line="360" w:lineRule="auto"/>
        <w:jc w:val="both"/>
        <w:rPr>
          <w:rFonts w:ascii="Times New Roman" w:hAnsi="Times New Roman" w:cs="Times New Roman"/>
        </w:rPr>
      </w:pPr>
      <w:r w:rsidRPr="00F34036">
        <w:rPr>
          <w:rFonts w:ascii="Times New Roman" w:hAnsi="Times New Roman" w:cs="Times New Roman"/>
        </w:rPr>
        <w:t>Çocuğun gelişimi sırasında hedeflenen</w:t>
      </w:r>
      <w:r w:rsidR="006E1815">
        <w:rPr>
          <w:rFonts w:ascii="Times New Roman" w:hAnsi="Times New Roman" w:cs="Times New Roman"/>
        </w:rPr>
        <w:t>,</w:t>
      </w:r>
      <w:r w:rsidRPr="00F34036">
        <w:rPr>
          <w:rFonts w:ascii="Times New Roman" w:hAnsi="Times New Roman" w:cs="Times New Roman"/>
        </w:rPr>
        <w:t xml:space="preserve"> çocuğun hem anti-sosyal davranışları az göstermesi</w:t>
      </w:r>
      <w:r w:rsidR="00225B36">
        <w:rPr>
          <w:rFonts w:ascii="Times New Roman" w:hAnsi="Times New Roman" w:cs="Times New Roman"/>
        </w:rPr>
        <w:t>,</w:t>
      </w:r>
      <w:r w:rsidRPr="00F34036">
        <w:rPr>
          <w:rFonts w:ascii="Times New Roman" w:hAnsi="Times New Roman" w:cs="Times New Roman"/>
        </w:rPr>
        <w:t xml:space="preserve"> hem de olumlu davranışları gerektiği gibi göstermesidir.  Her iki davranışın da gelişiminde hem biyolojik kökenli unsurlar </w:t>
      </w:r>
      <w:r w:rsidR="00F75752" w:rsidRPr="00F34036">
        <w:rPr>
          <w:rFonts w:ascii="Times New Roman" w:hAnsi="Times New Roman" w:cs="Times New Roman"/>
        </w:rPr>
        <w:t>(mizaç)</w:t>
      </w:r>
      <w:r w:rsidR="00B72552">
        <w:rPr>
          <w:rFonts w:ascii="Times New Roman" w:hAnsi="Times New Roman" w:cs="Times New Roman"/>
        </w:rPr>
        <w:t>,</w:t>
      </w:r>
      <w:r w:rsidR="00F75752" w:rsidRPr="00F34036">
        <w:rPr>
          <w:rFonts w:ascii="Times New Roman" w:hAnsi="Times New Roman" w:cs="Times New Roman"/>
        </w:rPr>
        <w:t xml:space="preserve"> hem de çevresel faktörlerin (ebeveyn davranışları, akran ilişkileri) etkili olduğunu göstermektedir. </w:t>
      </w:r>
    </w:p>
    <w:p w14:paraId="0D3A0323" w14:textId="77777777" w:rsidR="00033224" w:rsidRDefault="00033224" w:rsidP="00F34036">
      <w:pPr>
        <w:spacing w:line="360" w:lineRule="auto"/>
        <w:jc w:val="both"/>
        <w:rPr>
          <w:rFonts w:ascii="Times New Roman" w:hAnsi="Times New Roman" w:cs="Times New Roman"/>
        </w:rPr>
      </w:pPr>
    </w:p>
    <w:p w14:paraId="047D610C" w14:textId="77777777" w:rsidR="00F75752" w:rsidRDefault="00F75752" w:rsidP="00F34036">
      <w:pPr>
        <w:spacing w:line="360" w:lineRule="auto"/>
        <w:jc w:val="both"/>
        <w:rPr>
          <w:rFonts w:ascii="Times New Roman" w:hAnsi="Times New Roman" w:cs="Times New Roman"/>
          <w:b/>
        </w:rPr>
      </w:pPr>
    </w:p>
    <w:p w14:paraId="0CC44CF0" w14:textId="77777777" w:rsidR="00DC26B3" w:rsidRPr="00F038D0" w:rsidRDefault="00DC26B3" w:rsidP="00F34036">
      <w:pPr>
        <w:spacing w:line="360" w:lineRule="auto"/>
        <w:jc w:val="both"/>
        <w:rPr>
          <w:rFonts w:ascii="Times New Roman" w:hAnsi="Times New Roman" w:cs="Times New Roman"/>
          <w:b/>
        </w:rPr>
      </w:pPr>
    </w:p>
    <w:p w14:paraId="5900BC9C" w14:textId="77777777" w:rsidR="00F75752" w:rsidRPr="00F038D0" w:rsidRDefault="00F75752" w:rsidP="00F34036">
      <w:pPr>
        <w:spacing w:line="360" w:lineRule="auto"/>
        <w:jc w:val="both"/>
        <w:rPr>
          <w:rFonts w:ascii="Times New Roman" w:hAnsi="Times New Roman" w:cs="Times New Roman"/>
          <w:b/>
        </w:rPr>
      </w:pPr>
      <w:r w:rsidRPr="00F038D0">
        <w:rPr>
          <w:rFonts w:ascii="Times New Roman" w:hAnsi="Times New Roman" w:cs="Times New Roman"/>
          <w:b/>
        </w:rPr>
        <w:t>Sosyal Gelişimi Açıklayan Kuramlar</w:t>
      </w:r>
    </w:p>
    <w:p w14:paraId="0C508FCE" w14:textId="77777777" w:rsidR="00F75752" w:rsidRPr="00F34036" w:rsidRDefault="00F75752" w:rsidP="00F34036">
      <w:pPr>
        <w:spacing w:line="360" w:lineRule="auto"/>
        <w:jc w:val="both"/>
        <w:rPr>
          <w:rFonts w:ascii="Times New Roman" w:hAnsi="Times New Roman" w:cs="Times New Roman"/>
        </w:rPr>
      </w:pPr>
      <w:r w:rsidRPr="00F34036">
        <w:rPr>
          <w:rFonts w:ascii="Times New Roman" w:hAnsi="Times New Roman" w:cs="Times New Roman"/>
        </w:rPr>
        <w:t xml:space="preserve">Kuram, sistemli bir biçimde düzenlenmiş, birçok olayı açıklayan ve bir bilime temel olan kurallar bütünüdür. Kuramların ortaya koyduğu önermeler görgül (ampirik) araştırmalar ile test edilebilir ve yanlışlanabilir. </w:t>
      </w:r>
    </w:p>
    <w:p w14:paraId="09A9913B" w14:textId="26A7A02F" w:rsidR="00F75752" w:rsidRDefault="00392C1D" w:rsidP="00F34036">
      <w:pPr>
        <w:spacing w:line="360" w:lineRule="auto"/>
        <w:jc w:val="both"/>
        <w:rPr>
          <w:rFonts w:ascii="Times New Roman" w:hAnsi="Times New Roman" w:cs="Times New Roman"/>
          <w:b/>
        </w:rPr>
      </w:pPr>
      <w:r>
        <w:rPr>
          <w:rFonts w:ascii="Times New Roman" w:hAnsi="Times New Roman" w:cs="Times New Roman"/>
          <w:b/>
        </w:rPr>
        <w:t>Psikoseksüel Gelişim Kuramı</w:t>
      </w:r>
    </w:p>
    <w:p w14:paraId="30112758" w14:textId="6582B307" w:rsidR="00392C1D" w:rsidRPr="00F61DD3" w:rsidRDefault="00392C1D" w:rsidP="00F34036">
      <w:pPr>
        <w:spacing w:line="360" w:lineRule="auto"/>
        <w:jc w:val="both"/>
        <w:rPr>
          <w:rFonts w:ascii="Times New Roman" w:hAnsi="Times New Roman" w:cs="Times New Roman"/>
        </w:rPr>
      </w:pPr>
      <w:r w:rsidRPr="00760BDC">
        <w:rPr>
          <w:rFonts w:ascii="Times New Roman" w:hAnsi="Times New Roman" w:cs="Times New Roman"/>
        </w:rPr>
        <w:t xml:space="preserve">Klasik psikanalizin kurucusu kabul edilen Freud, geliştirdiği psikoseksüel gelişim kuramında insanların doğuştan getirdikleri cinsellik ve saldırganlık içgüdüleriyle hareket ettiklerini ve sağlıklı gelişme için bu güdülerin yeterli düzeyde doyurulması gerektiğini savunur. </w:t>
      </w:r>
      <w:r w:rsidR="00760BDC" w:rsidRPr="00760BDC">
        <w:rPr>
          <w:rFonts w:ascii="Times New Roman" w:hAnsi="Times New Roman" w:cs="Times New Roman"/>
        </w:rPr>
        <w:t xml:space="preserve">İlk 5-6 yıldaki gelişim, ilerisi için belirleyici olacak kadar önemlidir. </w:t>
      </w:r>
    </w:p>
    <w:p w14:paraId="17C60D4E" w14:textId="65DF6C13" w:rsidR="00F75752" w:rsidRDefault="00F75752" w:rsidP="00F34036">
      <w:pPr>
        <w:spacing w:line="360" w:lineRule="auto"/>
        <w:jc w:val="both"/>
        <w:rPr>
          <w:rFonts w:ascii="Times New Roman" w:hAnsi="Times New Roman" w:cs="Times New Roman"/>
          <w:b/>
        </w:rPr>
      </w:pPr>
      <w:r w:rsidRPr="00392C1D">
        <w:rPr>
          <w:rFonts w:ascii="Times New Roman" w:hAnsi="Times New Roman" w:cs="Times New Roman"/>
          <w:b/>
        </w:rPr>
        <w:t xml:space="preserve">Psikososyal Gelişim Kuramı </w:t>
      </w:r>
      <w:r w:rsidR="003A1FB1">
        <w:rPr>
          <w:rFonts w:ascii="Times New Roman" w:hAnsi="Times New Roman" w:cs="Times New Roman"/>
          <w:b/>
        </w:rPr>
        <w:t xml:space="preserve"> (</w:t>
      </w:r>
      <w:r w:rsidRPr="00392C1D">
        <w:rPr>
          <w:rFonts w:ascii="Times New Roman" w:hAnsi="Times New Roman" w:cs="Times New Roman"/>
          <w:b/>
        </w:rPr>
        <w:t>E</w:t>
      </w:r>
      <w:r w:rsidR="00877DAC">
        <w:rPr>
          <w:rFonts w:ascii="Times New Roman" w:hAnsi="Times New Roman" w:cs="Times New Roman"/>
          <w:b/>
        </w:rPr>
        <w:t>rik Erikson</w:t>
      </w:r>
      <w:r w:rsidR="003A1FB1">
        <w:rPr>
          <w:rFonts w:ascii="Times New Roman" w:hAnsi="Times New Roman" w:cs="Times New Roman"/>
          <w:b/>
        </w:rPr>
        <w:t>)</w:t>
      </w:r>
      <w:r w:rsidRPr="00392C1D">
        <w:rPr>
          <w:rFonts w:ascii="Times New Roman" w:hAnsi="Times New Roman" w:cs="Times New Roman"/>
          <w:b/>
        </w:rPr>
        <w:t xml:space="preserve"> </w:t>
      </w:r>
    </w:p>
    <w:p w14:paraId="4DE57044" w14:textId="6526CF52" w:rsidR="002A420B" w:rsidRPr="002A420B" w:rsidRDefault="002A420B" w:rsidP="00F34036">
      <w:pPr>
        <w:spacing w:line="360" w:lineRule="auto"/>
        <w:jc w:val="both"/>
        <w:rPr>
          <w:rFonts w:ascii="Times New Roman" w:hAnsi="Times New Roman" w:cs="Times New Roman"/>
        </w:rPr>
      </w:pPr>
      <w:r w:rsidRPr="002A420B">
        <w:rPr>
          <w:rFonts w:ascii="Times New Roman" w:hAnsi="Times New Roman" w:cs="Times New Roman"/>
        </w:rPr>
        <w:t xml:space="preserve">Erikson’a göre çocukluktaki temel problem bazı insanlara bakım ve yardım konusunda güvenebileceğimiz duygusunun gelişmesidir. </w:t>
      </w:r>
    </w:p>
    <w:p w14:paraId="284318AF" w14:textId="7F8BB81F" w:rsidR="00F75752" w:rsidRPr="00F34036" w:rsidRDefault="00F75752" w:rsidP="00F34036">
      <w:pPr>
        <w:spacing w:line="360" w:lineRule="auto"/>
        <w:jc w:val="both"/>
        <w:rPr>
          <w:rFonts w:ascii="Times New Roman" w:hAnsi="Times New Roman" w:cs="Times New Roman"/>
        </w:rPr>
      </w:pPr>
      <w:r w:rsidRPr="00F34036">
        <w:rPr>
          <w:rFonts w:ascii="Times New Roman" w:hAnsi="Times New Roman" w:cs="Times New Roman"/>
        </w:rPr>
        <w:t xml:space="preserve">Her ne kadar Freud’un çoğu fikrini kabul etse de Psikanalitik Kuram’dan üç konuda ayrılır: </w:t>
      </w:r>
    </w:p>
    <w:p w14:paraId="3116AE31" w14:textId="38F83F29" w:rsidR="00F75752" w:rsidRPr="00F34036" w:rsidRDefault="00F75752" w:rsidP="00F34036">
      <w:pPr>
        <w:pStyle w:val="ListParagraph"/>
        <w:numPr>
          <w:ilvl w:val="0"/>
          <w:numId w:val="1"/>
        </w:numPr>
        <w:jc w:val="both"/>
        <w:rPr>
          <w:rFonts w:ascii="Times New Roman" w:hAnsi="Times New Roman" w:cs="Times New Roman"/>
        </w:rPr>
      </w:pPr>
      <w:r w:rsidRPr="00F34036">
        <w:rPr>
          <w:rFonts w:ascii="Times New Roman" w:hAnsi="Times New Roman" w:cs="Times New Roman"/>
        </w:rPr>
        <w:t>Çocuğun pasif biyolojik dürtülerinin esiri olan ve ebeveynleri tarafından yönlendirilen bir varlık değil, çevresine uyum sağlama</w:t>
      </w:r>
      <w:r w:rsidR="004B66A9" w:rsidRPr="00F34036">
        <w:rPr>
          <w:rFonts w:ascii="Times New Roman" w:hAnsi="Times New Roman" w:cs="Times New Roman"/>
        </w:rPr>
        <w:t>ya çalışan, meraklı, aktif bir varlık old</w:t>
      </w:r>
      <w:r w:rsidR="00225B36">
        <w:rPr>
          <w:rFonts w:ascii="Times New Roman" w:hAnsi="Times New Roman" w:cs="Times New Roman"/>
        </w:rPr>
        <w:t>uğunu savunur.</w:t>
      </w:r>
    </w:p>
    <w:p w14:paraId="4E25659E" w14:textId="3A50B676" w:rsidR="004B66A9" w:rsidRPr="00F34036" w:rsidRDefault="00392C1D" w:rsidP="00F34036">
      <w:pPr>
        <w:pStyle w:val="ListParagraph"/>
        <w:numPr>
          <w:ilvl w:val="0"/>
          <w:numId w:val="1"/>
        </w:numPr>
        <w:jc w:val="both"/>
        <w:rPr>
          <w:rFonts w:ascii="Times New Roman" w:hAnsi="Times New Roman" w:cs="Times New Roman"/>
        </w:rPr>
      </w:pPr>
      <w:r>
        <w:rPr>
          <w:rFonts w:ascii="Times New Roman" w:hAnsi="Times New Roman" w:cs="Times New Roman"/>
        </w:rPr>
        <w:t>Freu</w:t>
      </w:r>
      <w:r w:rsidR="004B66A9" w:rsidRPr="00F34036">
        <w:rPr>
          <w:rFonts w:ascii="Times New Roman" w:hAnsi="Times New Roman" w:cs="Times New Roman"/>
        </w:rPr>
        <w:t xml:space="preserve">d’a kıyasla Erikson cinsel dürtülere daha az, sosyal ve kültürel etkilere daha fazla vurgu yapar. </w:t>
      </w:r>
    </w:p>
    <w:p w14:paraId="0BB833BF" w14:textId="77777777" w:rsidR="004B66A9" w:rsidRPr="00F34036" w:rsidRDefault="004B66A9" w:rsidP="00F34036">
      <w:pPr>
        <w:pStyle w:val="ListParagraph"/>
        <w:numPr>
          <w:ilvl w:val="0"/>
          <w:numId w:val="1"/>
        </w:numPr>
        <w:jc w:val="both"/>
        <w:rPr>
          <w:rFonts w:ascii="Times New Roman" w:hAnsi="Times New Roman" w:cs="Times New Roman"/>
        </w:rPr>
      </w:pPr>
      <w:r w:rsidRPr="00F34036">
        <w:rPr>
          <w:rFonts w:ascii="Times New Roman" w:hAnsi="Times New Roman" w:cs="Times New Roman"/>
        </w:rPr>
        <w:t>Gelişim Erikson’a göre tüm yaşam boyu devam eder.</w:t>
      </w:r>
    </w:p>
    <w:p w14:paraId="34A5D598" w14:textId="77777777" w:rsidR="004B66A9" w:rsidRPr="00F34036" w:rsidRDefault="004B66A9" w:rsidP="00F34036">
      <w:pPr>
        <w:spacing w:line="360" w:lineRule="auto"/>
        <w:jc w:val="both"/>
        <w:rPr>
          <w:rFonts w:ascii="Times New Roman" w:hAnsi="Times New Roman" w:cs="Times New Roman"/>
        </w:rPr>
      </w:pPr>
    </w:p>
    <w:p w14:paraId="0D2CB8F6" w14:textId="77777777" w:rsidR="00225B36" w:rsidRDefault="005E291B" w:rsidP="00F34036">
      <w:pPr>
        <w:spacing w:line="360" w:lineRule="auto"/>
        <w:jc w:val="both"/>
        <w:rPr>
          <w:rFonts w:ascii="Times New Roman" w:hAnsi="Times New Roman" w:cs="Times New Roman"/>
        </w:rPr>
      </w:pPr>
      <w:r>
        <w:rPr>
          <w:rFonts w:ascii="Times New Roman" w:hAnsi="Times New Roman" w:cs="Times New Roman"/>
        </w:rPr>
        <w:t xml:space="preserve">Bireyin </w:t>
      </w:r>
      <w:r w:rsidR="00877DAC">
        <w:rPr>
          <w:rFonts w:ascii="Times New Roman" w:hAnsi="Times New Roman" w:cs="Times New Roman"/>
        </w:rPr>
        <w:t xml:space="preserve">sekiz gelişimsel dönemi vardır ve bu dönemlerin her birinde döneme has psikososyal krizler yaşanmaktadır. Sağlıklı sosyal gelişim, sadece çocukluğun ilk yıllarında değil tüm yaşam boyunca bu krizlerin sağlıklı bir biçimde atlatılmasıyla sağlanır. </w:t>
      </w:r>
    </w:p>
    <w:p w14:paraId="6D1A30A0" w14:textId="07C07356" w:rsidR="004B66A9" w:rsidRPr="00F34036" w:rsidRDefault="004B66A9" w:rsidP="00F34036">
      <w:pPr>
        <w:spacing w:line="360" w:lineRule="auto"/>
        <w:jc w:val="both"/>
        <w:rPr>
          <w:rFonts w:ascii="Times New Roman" w:hAnsi="Times New Roman" w:cs="Times New Roman"/>
        </w:rPr>
      </w:pPr>
      <w:r w:rsidRPr="00F34036">
        <w:rPr>
          <w:rFonts w:ascii="Times New Roman" w:hAnsi="Times New Roman" w:cs="Times New Roman"/>
        </w:rPr>
        <w:t>Erikson’un kuramı, gelişimin niçin ve nasıl gerçekleştiğini açıklamada yetersiz kaldığı için eleştirilmiştir.</w:t>
      </w:r>
    </w:p>
    <w:p w14:paraId="7518D0F7" w14:textId="4F4C36C1" w:rsidR="00877DAC" w:rsidRPr="00F34036" w:rsidRDefault="004B66A9" w:rsidP="00F34036">
      <w:pPr>
        <w:spacing w:line="360" w:lineRule="auto"/>
        <w:jc w:val="both"/>
        <w:rPr>
          <w:rFonts w:ascii="Times New Roman" w:hAnsi="Times New Roman" w:cs="Times New Roman"/>
          <w:b/>
        </w:rPr>
      </w:pPr>
      <w:r w:rsidRPr="00F34036">
        <w:rPr>
          <w:rFonts w:ascii="Times New Roman" w:hAnsi="Times New Roman" w:cs="Times New Roman"/>
          <w:b/>
        </w:rPr>
        <w:t>Davranışçılık ve Sosyal Öğrenme Kuramı</w:t>
      </w:r>
      <w:r w:rsidR="005E291B">
        <w:rPr>
          <w:rFonts w:ascii="Times New Roman" w:hAnsi="Times New Roman" w:cs="Times New Roman"/>
          <w:b/>
        </w:rPr>
        <w:t xml:space="preserve"> (</w:t>
      </w:r>
      <w:r w:rsidR="00877DAC">
        <w:rPr>
          <w:rFonts w:ascii="Times New Roman" w:hAnsi="Times New Roman" w:cs="Times New Roman"/>
          <w:b/>
        </w:rPr>
        <w:t>Watson</w:t>
      </w:r>
      <w:r w:rsidR="005E291B">
        <w:rPr>
          <w:rFonts w:ascii="Times New Roman" w:hAnsi="Times New Roman" w:cs="Times New Roman"/>
          <w:b/>
        </w:rPr>
        <w:t>)</w:t>
      </w:r>
    </w:p>
    <w:p w14:paraId="3EB3232B" w14:textId="43658EFB" w:rsidR="004B66A9" w:rsidRPr="00F34036" w:rsidRDefault="00877DAC" w:rsidP="00F34036">
      <w:pPr>
        <w:spacing w:line="360" w:lineRule="auto"/>
        <w:jc w:val="both"/>
        <w:rPr>
          <w:rFonts w:ascii="Times New Roman" w:hAnsi="Times New Roman" w:cs="Times New Roman"/>
        </w:rPr>
      </w:pPr>
      <w:r>
        <w:rPr>
          <w:rFonts w:ascii="Times New Roman" w:hAnsi="Times New Roman" w:cs="Times New Roman"/>
        </w:rPr>
        <w:t xml:space="preserve">Gelişim, dönemler halinde olmaz, süreklilik taşır. Bebekler, belli eğilimlerle (örneğin mizaç) doğmazlar, geliştirdikleri davranışlar sosyal deneyimlerin sonucudur.  </w:t>
      </w:r>
      <w:r w:rsidR="004B66A9" w:rsidRPr="00F34036">
        <w:rPr>
          <w:rFonts w:ascii="Times New Roman" w:hAnsi="Times New Roman" w:cs="Times New Roman"/>
        </w:rPr>
        <w:t xml:space="preserve">Davranışçılık, gözlemlenebilen davranışlara odaklanan bir kuram olarak ortaya çıkmıştır. </w:t>
      </w:r>
    </w:p>
    <w:p w14:paraId="2E2380B0" w14:textId="63B6E18A" w:rsidR="00CF5D94" w:rsidRPr="00CF5D94" w:rsidRDefault="004B66A9" w:rsidP="00F34036">
      <w:pPr>
        <w:spacing w:line="360" w:lineRule="auto"/>
        <w:jc w:val="both"/>
        <w:rPr>
          <w:rFonts w:ascii="Times New Roman" w:hAnsi="Times New Roman" w:cs="Times New Roman"/>
        </w:rPr>
      </w:pPr>
      <w:r w:rsidRPr="00F34036">
        <w:rPr>
          <w:rFonts w:ascii="Times New Roman" w:hAnsi="Times New Roman" w:cs="Times New Roman"/>
        </w:rPr>
        <w:t xml:space="preserve">Gözlenen davranışların azalması ya da çoğalmasına yol açan mekanizma olarak pekiştirme kavramını ileri sürer. Bir davranışı takip eden ödül veya ceza o davranışı pekiştirme yönünde işlev görür.  Ödül, davranışın gelecekte yapılma sıklığını artırır, ceza azaltır. </w:t>
      </w:r>
    </w:p>
    <w:p w14:paraId="0E70134A" w14:textId="7E63A7F4" w:rsidR="004B66A9" w:rsidRDefault="004B66A9" w:rsidP="00F34036">
      <w:pPr>
        <w:spacing w:line="360" w:lineRule="auto"/>
        <w:jc w:val="both"/>
        <w:rPr>
          <w:rFonts w:ascii="Times New Roman" w:hAnsi="Times New Roman" w:cs="Times New Roman"/>
          <w:b/>
        </w:rPr>
      </w:pPr>
      <w:r w:rsidRPr="00F34036">
        <w:rPr>
          <w:rFonts w:ascii="Times New Roman" w:hAnsi="Times New Roman" w:cs="Times New Roman"/>
          <w:b/>
        </w:rPr>
        <w:t>Edimsel Öğrenme Kuramı</w:t>
      </w:r>
      <w:r w:rsidR="005E291B">
        <w:rPr>
          <w:rFonts w:ascii="Times New Roman" w:hAnsi="Times New Roman" w:cs="Times New Roman"/>
          <w:b/>
        </w:rPr>
        <w:t xml:space="preserve"> (</w:t>
      </w:r>
      <w:r w:rsidRPr="002A420B">
        <w:rPr>
          <w:rFonts w:ascii="Times New Roman" w:hAnsi="Times New Roman" w:cs="Times New Roman"/>
          <w:b/>
        </w:rPr>
        <w:t>Skinner</w:t>
      </w:r>
      <w:r w:rsidR="005E291B">
        <w:rPr>
          <w:rFonts w:ascii="Times New Roman" w:hAnsi="Times New Roman" w:cs="Times New Roman"/>
          <w:b/>
        </w:rPr>
        <w:t>)</w:t>
      </w:r>
    </w:p>
    <w:p w14:paraId="02CAB619" w14:textId="15210B99" w:rsidR="00DD68EA" w:rsidRPr="00DD68EA" w:rsidRDefault="00DD68EA" w:rsidP="00F34036">
      <w:pPr>
        <w:spacing w:line="360" w:lineRule="auto"/>
        <w:jc w:val="both"/>
        <w:rPr>
          <w:rFonts w:ascii="Times New Roman" w:hAnsi="Times New Roman" w:cs="Times New Roman"/>
        </w:rPr>
      </w:pPr>
      <w:r w:rsidRPr="00DD68EA">
        <w:rPr>
          <w:rFonts w:ascii="Times New Roman" w:hAnsi="Times New Roman" w:cs="Times New Roman"/>
        </w:rPr>
        <w:t>Çocuğun gelişiminin ödül ve ceza ile</w:t>
      </w:r>
      <w:r w:rsidR="00225B36">
        <w:rPr>
          <w:rFonts w:ascii="Times New Roman" w:hAnsi="Times New Roman" w:cs="Times New Roman"/>
        </w:rPr>
        <w:t>,</w:t>
      </w:r>
      <w:r w:rsidRPr="00DD68EA">
        <w:rPr>
          <w:rFonts w:ascii="Times New Roman" w:hAnsi="Times New Roman" w:cs="Times New Roman"/>
        </w:rPr>
        <w:t xml:space="preserve"> </w:t>
      </w:r>
      <w:r w:rsidR="00225B36">
        <w:rPr>
          <w:rFonts w:ascii="Times New Roman" w:hAnsi="Times New Roman" w:cs="Times New Roman"/>
        </w:rPr>
        <w:t xml:space="preserve">davranışları </w:t>
      </w:r>
      <w:r w:rsidRPr="00DD68EA">
        <w:rPr>
          <w:rFonts w:ascii="Times New Roman" w:hAnsi="Times New Roman" w:cs="Times New Roman"/>
        </w:rPr>
        <w:t xml:space="preserve">pasif </w:t>
      </w:r>
      <w:r w:rsidR="00225B36">
        <w:rPr>
          <w:rFonts w:ascii="Times New Roman" w:hAnsi="Times New Roman" w:cs="Times New Roman"/>
        </w:rPr>
        <w:t xml:space="preserve">olarak </w:t>
      </w:r>
      <w:r w:rsidRPr="00DD68EA">
        <w:rPr>
          <w:rFonts w:ascii="Times New Roman" w:hAnsi="Times New Roman" w:cs="Times New Roman"/>
        </w:rPr>
        <w:t xml:space="preserve">şekillendirilen edimsel öğrenme ile oluştuğunu ve psikolojinin davranışlara odaklanması gerektiğini savunur. </w:t>
      </w:r>
    </w:p>
    <w:p w14:paraId="486E979E" w14:textId="77777777" w:rsidR="006E4E47" w:rsidRDefault="006E4E47" w:rsidP="00F34036">
      <w:pPr>
        <w:spacing w:line="360" w:lineRule="auto"/>
        <w:jc w:val="both"/>
        <w:rPr>
          <w:rFonts w:ascii="Times New Roman" w:hAnsi="Times New Roman" w:cs="Times New Roman"/>
        </w:rPr>
      </w:pPr>
    </w:p>
    <w:p w14:paraId="3B061080" w14:textId="448549D7" w:rsidR="00F34036" w:rsidRDefault="004B66A9" w:rsidP="00F34036">
      <w:pPr>
        <w:spacing w:line="360" w:lineRule="auto"/>
        <w:jc w:val="both"/>
        <w:rPr>
          <w:rFonts w:ascii="Times New Roman" w:hAnsi="Times New Roman" w:cs="Times New Roman"/>
        </w:rPr>
      </w:pPr>
      <w:r w:rsidRPr="00F34036">
        <w:rPr>
          <w:rFonts w:ascii="Times New Roman" w:hAnsi="Times New Roman" w:cs="Times New Roman"/>
        </w:rPr>
        <w:t xml:space="preserve">1960’lı yıllarda gerçekleşen bilişsel devrim, psikolojinin sadece gözlemlenebilen davranışları incelemesi gerektiği düşüncesine karşı çıkmıştır. Bilişsel yaklaşıma göre, zihnimiz, güdü, </w:t>
      </w:r>
      <w:r w:rsidR="00F34036" w:rsidRPr="00F34036">
        <w:rPr>
          <w:rFonts w:ascii="Times New Roman" w:hAnsi="Times New Roman" w:cs="Times New Roman"/>
        </w:rPr>
        <w:t>niyet,</w:t>
      </w:r>
      <w:r w:rsidR="006E4E47">
        <w:rPr>
          <w:rFonts w:ascii="Times New Roman" w:hAnsi="Times New Roman" w:cs="Times New Roman"/>
        </w:rPr>
        <w:t xml:space="preserve"> </w:t>
      </w:r>
      <w:r w:rsidR="00F34036" w:rsidRPr="00F34036">
        <w:rPr>
          <w:rFonts w:ascii="Times New Roman" w:hAnsi="Times New Roman" w:cs="Times New Roman"/>
        </w:rPr>
        <w:t xml:space="preserve">tutum, inanç ve değerlerimize temel oluşturur.  Dolayısıyla davranışı anlayabilmek için öncelikle bilişsel süreçleri incelememiz gerekmektedir. </w:t>
      </w:r>
    </w:p>
    <w:p w14:paraId="55BB726C" w14:textId="77777777" w:rsidR="006E4E47" w:rsidRPr="00F34036" w:rsidRDefault="006E4E47" w:rsidP="00F34036">
      <w:pPr>
        <w:spacing w:line="360" w:lineRule="auto"/>
        <w:jc w:val="both"/>
        <w:rPr>
          <w:rFonts w:ascii="Times New Roman" w:hAnsi="Times New Roman" w:cs="Times New Roman"/>
        </w:rPr>
      </w:pPr>
    </w:p>
    <w:p w14:paraId="0BA89999" w14:textId="1F56BA1D" w:rsidR="002A420B" w:rsidRPr="00F34036" w:rsidRDefault="00F34036" w:rsidP="00F34036">
      <w:pPr>
        <w:spacing w:line="360" w:lineRule="auto"/>
        <w:jc w:val="both"/>
        <w:rPr>
          <w:rFonts w:ascii="Times New Roman" w:hAnsi="Times New Roman" w:cs="Times New Roman"/>
          <w:b/>
        </w:rPr>
      </w:pPr>
      <w:r w:rsidRPr="00F34036">
        <w:rPr>
          <w:rFonts w:ascii="Times New Roman" w:hAnsi="Times New Roman" w:cs="Times New Roman"/>
          <w:b/>
        </w:rPr>
        <w:t>Sosyal Öğrenme Kuramı</w:t>
      </w:r>
      <w:r w:rsidR="005E291B">
        <w:rPr>
          <w:rFonts w:ascii="Times New Roman" w:hAnsi="Times New Roman" w:cs="Times New Roman"/>
          <w:b/>
        </w:rPr>
        <w:t xml:space="preserve"> (</w:t>
      </w:r>
      <w:r w:rsidR="002A420B">
        <w:rPr>
          <w:rFonts w:ascii="Times New Roman" w:hAnsi="Times New Roman" w:cs="Times New Roman"/>
          <w:b/>
        </w:rPr>
        <w:t>Bandura</w:t>
      </w:r>
      <w:r w:rsidR="005E291B">
        <w:rPr>
          <w:rFonts w:ascii="Times New Roman" w:hAnsi="Times New Roman" w:cs="Times New Roman"/>
          <w:b/>
        </w:rPr>
        <w:t>)</w:t>
      </w:r>
    </w:p>
    <w:p w14:paraId="78571516" w14:textId="77777777" w:rsidR="00F34036" w:rsidRDefault="00F34036" w:rsidP="00F34036">
      <w:pPr>
        <w:spacing w:line="360" w:lineRule="auto"/>
        <w:jc w:val="both"/>
        <w:rPr>
          <w:rFonts w:ascii="Times New Roman" w:hAnsi="Times New Roman" w:cs="Times New Roman"/>
        </w:rPr>
      </w:pPr>
      <w:r w:rsidRPr="00F34036">
        <w:rPr>
          <w:rFonts w:ascii="Times New Roman" w:hAnsi="Times New Roman" w:cs="Times New Roman"/>
        </w:rPr>
        <w:t xml:space="preserve">Bu kuramın en önemli temsilcilerinden biri Alfred Bandura’dır.  Sosyal davranış gelişimini açıklarken öğrenme ilkelerinin yanı sıra düşünme,  yorumlama gibi bilişsel unsurların önemine vurgu yapar. Hayvanların aksine insanların bilgiyi aktif bir şekilde işlediğini, bu nedenle davranış ve sonuçları arasındaki ilişkiyi düşünebildiklerini söyler.  Davranışı pekiştiren etkenler dışsal değil, içsel de olabilir. Yani kişinin iç dünyasında neler yaşadığı önemlidir. </w:t>
      </w:r>
    </w:p>
    <w:p w14:paraId="3FD0D9B7" w14:textId="2FC6A7A0" w:rsidR="00F34036" w:rsidRDefault="00F34036" w:rsidP="00F34036">
      <w:pPr>
        <w:spacing w:line="360" w:lineRule="auto"/>
        <w:jc w:val="both"/>
        <w:rPr>
          <w:rFonts w:ascii="Times New Roman" w:hAnsi="Times New Roman" w:cs="Times New Roman"/>
        </w:rPr>
      </w:pPr>
      <w:r>
        <w:rPr>
          <w:rFonts w:ascii="Times New Roman" w:hAnsi="Times New Roman" w:cs="Times New Roman"/>
        </w:rPr>
        <w:t>Bandura, sosyal durumlardaki öğrenmelerin</w:t>
      </w:r>
      <w:r w:rsidR="00225B36">
        <w:rPr>
          <w:rFonts w:ascii="Times New Roman" w:hAnsi="Times New Roman" w:cs="Times New Roman"/>
        </w:rPr>
        <w:t>,</w:t>
      </w:r>
      <w:r>
        <w:rPr>
          <w:rFonts w:ascii="Times New Roman" w:hAnsi="Times New Roman" w:cs="Times New Roman"/>
        </w:rPr>
        <w:t xml:space="preserve"> büyük ölçüde taklitle geliştiğini de ileri sürer.  Davranış ve sonuçları başkasında gözlemlendiği için bu öğrenme biçimine </w:t>
      </w:r>
      <w:r w:rsidRPr="00F34036">
        <w:rPr>
          <w:rFonts w:ascii="Times New Roman" w:hAnsi="Times New Roman" w:cs="Times New Roman"/>
          <w:i/>
        </w:rPr>
        <w:t>dolaylı pekiştirme</w:t>
      </w:r>
      <w:r>
        <w:rPr>
          <w:rFonts w:ascii="Times New Roman" w:hAnsi="Times New Roman" w:cs="Times New Roman"/>
        </w:rPr>
        <w:t xml:space="preserve"> denilir. </w:t>
      </w:r>
    </w:p>
    <w:p w14:paraId="4A3D0A89" w14:textId="77777777" w:rsidR="00F34036" w:rsidRDefault="00F34036" w:rsidP="00F34036">
      <w:pPr>
        <w:spacing w:line="360" w:lineRule="auto"/>
        <w:jc w:val="both"/>
        <w:rPr>
          <w:rFonts w:ascii="Times New Roman" w:hAnsi="Times New Roman" w:cs="Times New Roman"/>
        </w:rPr>
      </w:pPr>
      <w:r>
        <w:rPr>
          <w:rFonts w:ascii="Times New Roman" w:hAnsi="Times New Roman" w:cs="Times New Roman"/>
        </w:rPr>
        <w:t xml:space="preserve">Bandura, çocukları kendi gelişimlerine çok önemli katkılar yapan aktif katılımcılar olarak görür. Watson’un çevresel tayin edicilik kavramı yerine </w:t>
      </w:r>
      <w:r w:rsidRPr="00F34036">
        <w:rPr>
          <w:rFonts w:ascii="Times New Roman" w:hAnsi="Times New Roman" w:cs="Times New Roman"/>
          <w:b/>
        </w:rPr>
        <w:t xml:space="preserve">karşılıklı tayin edicilik </w:t>
      </w:r>
      <w:r>
        <w:rPr>
          <w:rFonts w:ascii="Times New Roman" w:hAnsi="Times New Roman" w:cs="Times New Roman"/>
        </w:rPr>
        <w:t xml:space="preserve">kavramını getirir. </w:t>
      </w:r>
    </w:p>
    <w:p w14:paraId="230CAA7E" w14:textId="47420AFD" w:rsidR="00CF5D94" w:rsidRDefault="00F34036" w:rsidP="00F34036">
      <w:pPr>
        <w:spacing w:line="360" w:lineRule="auto"/>
        <w:jc w:val="both"/>
        <w:rPr>
          <w:rFonts w:ascii="Times New Roman" w:hAnsi="Times New Roman" w:cs="Times New Roman"/>
        </w:rPr>
      </w:pPr>
      <w:r>
        <w:rPr>
          <w:rFonts w:ascii="Times New Roman" w:hAnsi="Times New Roman" w:cs="Times New Roman"/>
        </w:rPr>
        <w:t xml:space="preserve">Bu kuram, bireyin kendine has genetik mirasının önemini hafife aldığı gerekçesiyle eleştirilmiştir. </w:t>
      </w:r>
    </w:p>
    <w:p w14:paraId="61C84371" w14:textId="77777777" w:rsidR="00DC26B3" w:rsidRDefault="00DC26B3" w:rsidP="00F34036">
      <w:pPr>
        <w:spacing w:line="360" w:lineRule="auto"/>
        <w:jc w:val="both"/>
        <w:rPr>
          <w:rFonts w:ascii="Times New Roman" w:hAnsi="Times New Roman" w:cs="Times New Roman"/>
        </w:rPr>
      </w:pPr>
    </w:p>
    <w:p w14:paraId="48B927FD" w14:textId="617880B2" w:rsidR="00F038D0" w:rsidRDefault="00F34036" w:rsidP="00F34036">
      <w:pPr>
        <w:spacing w:line="360" w:lineRule="auto"/>
        <w:jc w:val="both"/>
        <w:rPr>
          <w:rFonts w:ascii="Times New Roman" w:hAnsi="Times New Roman" w:cs="Times New Roman"/>
          <w:b/>
        </w:rPr>
      </w:pPr>
      <w:r w:rsidRPr="00F34036">
        <w:rPr>
          <w:rFonts w:ascii="Times New Roman" w:hAnsi="Times New Roman" w:cs="Times New Roman"/>
          <w:b/>
        </w:rPr>
        <w:t xml:space="preserve">Bilişsel Gelişme Kuramı </w:t>
      </w:r>
      <w:r w:rsidR="005E291B">
        <w:rPr>
          <w:rFonts w:ascii="Times New Roman" w:hAnsi="Times New Roman" w:cs="Times New Roman"/>
          <w:b/>
        </w:rPr>
        <w:t>(</w:t>
      </w:r>
      <w:r w:rsidR="00F038D0">
        <w:rPr>
          <w:rFonts w:ascii="Times New Roman" w:hAnsi="Times New Roman" w:cs="Times New Roman"/>
          <w:b/>
        </w:rPr>
        <w:t>Jean Piaget</w:t>
      </w:r>
      <w:r w:rsidR="005E291B">
        <w:rPr>
          <w:rFonts w:ascii="Times New Roman" w:hAnsi="Times New Roman" w:cs="Times New Roman"/>
          <w:b/>
        </w:rPr>
        <w:t>)</w:t>
      </w:r>
    </w:p>
    <w:p w14:paraId="023FECE2" w14:textId="77777777" w:rsidR="00F038D0" w:rsidRDefault="00F038D0" w:rsidP="00F34036">
      <w:pPr>
        <w:spacing w:line="360" w:lineRule="auto"/>
        <w:jc w:val="both"/>
        <w:rPr>
          <w:rFonts w:ascii="Times New Roman" w:hAnsi="Times New Roman" w:cs="Times New Roman"/>
          <w:b/>
        </w:rPr>
      </w:pPr>
    </w:p>
    <w:p w14:paraId="696F3C1E" w14:textId="77777777" w:rsidR="00F038D0" w:rsidRDefault="00F038D0" w:rsidP="00F34036">
      <w:pPr>
        <w:spacing w:line="360" w:lineRule="auto"/>
        <w:jc w:val="both"/>
        <w:rPr>
          <w:rFonts w:ascii="Times New Roman" w:hAnsi="Times New Roman" w:cs="Times New Roman"/>
        </w:rPr>
      </w:pPr>
      <w:r w:rsidRPr="00F038D0">
        <w:rPr>
          <w:rFonts w:ascii="Times New Roman" w:hAnsi="Times New Roman" w:cs="Times New Roman"/>
        </w:rPr>
        <w:t xml:space="preserve">Çalışmaları insanların nasıl düşündüğü, </w:t>
      </w:r>
      <w:r>
        <w:rPr>
          <w:rFonts w:ascii="Times New Roman" w:hAnsi="Times New Roman" w:cs="Times New Roman"/>
        </w:rPr>
        <w:t xml:space="preserve">dünyaya nasıl baktığı ve algıladığına odaklanır. Piaget, çocukların ne kadar bilip, ne kadar düşündüklerinden çok nasıl düşündükleriyle ilgilenir. </w:t>
      </w:r>
    </w:p>
    <w:p w14:paraId="6B623692" w14:textId="77777777" w:rsidR="00F038D0" w:rsidRDefault="00F038D0" w:rsidP="00F34036">
      <w:pPr>
        <w:spacing w:line="360" w:lineRule="auto"/>
        <w:jc w:val="both"/>
        <w:rPr>
          <w:rFonts w:ascii="Times New Roman" w:hAnsi="Times New Roman" w:cs="Times New Roman"/>
        </w:rPr>
      </w:pPr>
      <w:r>
        <w:rPr>
          <w:rFonts w:ascii="Times New Roman" w:hAnsi="Times New Roman" w:cs="Times New Roman"/>
        </w:rPr>
        <w:t xml:space="preserve">Her ne kadar Piaget, çocukların sayı, uzay, zaman, nedensellik, mantık gibi kavramları nasıl geliştirdiklerine dair çalışmalarıyla tanınsa da ahlaki yargılama, iletişim, sosyal bilgi gelişimi ve akranların gelişimi besleyici rolleri konusunda da önemli incelemeleri ve önermeleri vardır. </w:t>
      </w:r>
      <w:r w:rsidR="001F5204">
        <w:rPr>
          <w:rFonts w:ascii="Times New Roman" w:hAnsi="Times New Roman" w:cs="Times New Roman"/>
        </w:rPr>
        <w:t xml:space="preserve">Sosyal becerilerin kazanılmasıyla ilgili odak noktası, yetişkin-çocuk etkileşiminden çok akran-çocuk etkileşimidir. </w:t>
      </w:r>
    </w:p>
    <w:p w14:paraId="37F57359" w14:textId="77777777" w:rsidR="00CF5D94" w:rsidRPr="00F038D0" w:rsidRDefault="00CF5D94" w:rsidP="00F34036">
      <w:pPr>
        <w:spacing w:line="360" w:lineRule="auto"/>
        <w:jc w:val="both"/>
        <w:rPr>
          <w:rFonts w:ascii="Times New Roman" w:hAnsi="Times New Roman" w:cs="Times New Roman"/>
        </w:rPr>
      </w:pPr>
    </w:p>
    <w:p w14:paraId="355A504C" w14:textId="2E079DBA" w:rsidR="00392C1D" w:rsidRDefault="00392C1D" w:rsidP="00F34036">
      <w:pPr>
        <w:spacing w:line="360" w:lineRule="auto"/>
        <w:jc w:val="both"/>
        <w:rPr>
          <w:rFonts w:ascii="Times New Roman" w:hAnsi="Times New Roman" w:cs="Times New Roman"/>
          <w:b/>
        </w:rPr>
      </w:pPr>
      <w:r>
        <w:rPr>
          <w:rFonts w:ascii="Times New Roman" w:hAnsi="Times New Roman" w:cs="Times New Roman"/>
          <w:b/>
        </w:rPr>
        <w:t>Diğer K</w:t>
      </w:r>
      <w:r w:rsidR="001F5204">
        <w:rPr>
          <w:rFonts w:ascii="Times New Roman" w:hAnsi="Times New Roman" w:cs="Times New Roman"/>
          <w:b/>
        </w:rPr>
        <w:t>uramlar</w:t>
      </w:r>
    </w:p>
    <w:p w14:paraId="0EF907DC" w14:textId="23B36C9C" w:rsidR="001F5204" w:rsidRDefault="001F5204" w:rsidP="00F34036">
      <w:pPr>
        <w:spacing w:line="360" w:lineRule="auto"/>
        <w:jc w:val="both"/>
        <w:rPr>
          <w:rFonts w:ascii="Times New Roman" w:hAnsi="Times New Roman" w:cs="Times New Roman"/>
          <w:b/>
        </w:rPr>
      </w:pPr>
      <w:r>
        <w:rPr>
          <w:rFonts w:ascii="Times New Roman" w:hAnsi="Times New Roman" w:cs="Times New Roman"/>
          <w:b/>
        </w:rPr>
        <w:t xml:space="preserve">Etolojik Kuram </w:t>
      </w:r>
    </w:p>
    <w:p w14:paraId="1ABDBBF5" w14:textId="77777777" w:rsidR="00225B36" w:rsidRDefault="001F5204" w:rsidP="00F34036">
      <w:pPr>
        <w:spacing w:line="360" w:lineRule="auto"/>
        <w:jc w:val="both"/>
        <w:rPr>
          <w:rFonts w:ascii="Times New Roman" w:hAnsi="Times New Roman" w:cs="Times New Roman"/>
        </w:rPr>
      </w:pPr>
      <w:r w:rsidRPr="001F5204">
        <w:rPr>
          <w:rFonts w:ascii="Times New Roman" w:hAnsi="Times New Roman" w:cs="Times New Roman"/>
        </w:rPr>
        <w:t>Evrim</w:t>
      </w:r>
      <w:r w:rsidR="00225B36">
        <w:rPr>
          <w:rFonts w:ascii="Times New Roman" w:hAnsi="Times New Roman" w:cs="Times New Roman"/>
        </w:rPr>
        <w:t>sel</w:t>
      </w:r>
      <w:r w:rsidRPr="001F5204">
        <w:rPr>
          <w:rFonts w:ascii="Times New Roman" w:hAnsi="Times New Roman" w:cs="Times New Roman"/>
        </w:rPr>
        <w:t xml:space="preserve"> süreçlerin türe özgü davranışları nasıl şekillendirdiğini ele alan bir kuramdır. Buna bağlı olarak insan davranışlarının biyolojik temellerine vurgu yapar. Freud gibi erken deneyimlerin önemli olduğuna inanırlar. Bazı davranışların gelişimi için kritik dönemler vardır. </w:t>
      </w:r>
      <w:r w:rsidRPr="00225B36">
        <w:rPr>
          <w:rFonts w:ascii="Times New Roman" w:hAnsi="Times New Roman" w:cs="Times New Roman"/>
          <w:b/>
          <w:i/>
        </w:rPr>
        <w:t>Kritik dönem</w:t>
      </w:r>
      <w:r w:rsidRPr="00225B36">
        <w:rPr>
          <w:rFonts w:ascii="Times New Roman" w:hAnsi="Times New Roman" w:cs="Times New Roman"/>
          <w:b/>
        </w:rPr>
        <w:t>,</w:t>
      </w:r>
      <w:r w:rsidRPr="001F5204">
        <w:rPr>
          <w:rFonts w:ascii="Times New Roman" w:hAnsi="Times New Roman" w:cs="Times New Roman"/>
        </w:rPr>
        <w:t xml:space="preserve"> gelişen organizmanın, yaşam evresinin kısa bir parçasında çevredeki spesifik etkilere benzersiz bir biçimde açık ve duyarlı olduğu dönem anlamına gelir. </w:t>
      </w:r>
    </w:p>
    <w:p w14:paraId="02AF29F7" w14:textId="2990D79C" w:rsidR="001F5204" w:rsidRDefault="001F5204" w:rsidP="00F34036">
      <w:pPr>
        <w:spacing w:line="360" w:lineRule="auto"/>
        <w:jc w:val="both"/>
        <w:rPr>
          <w:rFonts w:ascii="Times New Roman" w:hAnsi="Times New Roman" w:cs="Times New Roman"/>
        </w:rPr>
      </w:pPr>
      <w:r>
        <w:rPr>
          <w:rFonts w:ascii="Times New Roman" w:hAnsi="Times New Roman" w:cs="Times New Roman"/>
        </w:rPr>
        <w:t xml:space="preserve">Bununla ilintili bir başka kavram da </w:t>
      </w:r>
      <w:r w:rsidRPr="00225B36">
        <w:rPr>
          <w:rFonts w:ascii="Times New Roman" w:hAnsi="Times New Roman" w:cs="Times New Roman"/>
          <w:b/>
          <w:i/>
        </w:rPr>
        <w:t>hassas dönem</w:t>
      </w:r>
      <w:r>
        <w:rPr>
          <w:rFonts w:ascii="Times New Roman" w:hAnsi="Times New Roman" w:cs="Times New Roman"/>
        </w:rPr>
        <w:t xml:space="preserve"> kavramıdır. Belli beceri ve davranışların ortaya çı</w:t>
      </w:r>
      <w:r w:rsidR="00225B36">
        <w:rPr>
          <w:rFonts w:ascii="Times New Roman" w:hAnsi="Times New Roman" w:cs="Times New Roman"/>
        </w:rPr>
        <w:t>kması için kişinin özellikle</w:t>
      </w:r>
      <w:r>
        <w:rPr>
          <w:rFonts w:ascii="Times New Roman" w:hAnsi="Times New Roman" w:cs="Times New Roman"/>
        </w:rPr>
        <w:t xml:space="preserve"> belli çevresel etkilere daha duyarlı olduğu zaman dilimini belirtir. Birey, bu tür etkenlere başka bir zaman diliminde maruz kalsa da bu etkenler daha az olmakla birlikte kişinin gelişimini etkileyecektir. </w:t>
      </w:r>
    </w:p>
    <w:p w14:paraId="3DFD447C" w14:textId="0A07629B" w:rsidR="002E73D0" w:rsidRPr="005E291B" w:rsidRDefault="001F5204" w:rsidP="00F34036">
      <w:pPr>
        <w:spacing w:line="360" w:lineRule="auto"/>
        <w:jc w:val="both"/>
        <w:rPr>
          <w:rFonts w:ascii="Times New Roman" w:hAnsi="Times New Roman" w:cs="Times New Roman"/>
        </w:rPr>
      </w:pPr>
      <w:r>
        <w:rPr>
          <w:rFonts w:ascii="Times New Roman" w:hAnsi="Times New Roman" w:cs="Times New Roman"/>
        </w:rPr>
        <w:t>Etologlar, insan yavrusunun hayatta kal</w:t>
      </w:r>
      <w:r w:rsidR="002A420B">
        <w:rPr>
          <w:rFonts w:ascii="Times New Roman" w:hAnsi="Times New Roman" w:cs="Times New Roman"/>
        </w:rPr>
        <w:t>masını ve normal gelişimini deste</w:t>
      </w:r>
      <w:r>
        <w:rPr>
          <w:rFonts w:ascii="Times New Roman" w:hAnsi="Times New Roman" w:cs="Times New Roman"/>
        </w:rPr>
        <w:t xml:space="preserve">kleyici önceden programlanmış pek çok davranış sergilediğine inanmaktadır. John Bowlby bu yaklaşıma dayanarak bağlanma kuramını geliştirmiştir. </w:t>
      </w:r>
    </w:p>
    <w:p w14:paraId="38392CED" w14:textId="047D5ED0" w:rsidR="002E73D0" w:rsidRDefault="002E73D0" w:rsidP="00F34036">
      <w:pPr>
        <w:spacing w:line="360" w:lineRule="auto"/>
        <w:jc w:val="both"/>
        <w:rPr>
          <w:rFonts w:ascii="Times New Roman" w:hAnsi="Times New Roman" w:cs="Times New Roman"/>
          <w:b/>
        </w:rPr>
      </w:pPr>
      <w:r w:rsidRPr="002E73D0">
        <w:rPr>
          <w:rFonts w:ascii="Times New Roman" w:hAnsi="Times New Roman" w:cs="Times New Roman"/>
          <w:b/>
        </w:rPr>
        <w:t>Ekolojik Sistemler Kuramı</w:t>
      </w:r>
    </w:p>
    <w:p w14:paraId="58AAF574" w14:textId="08C92D39" w:rsidR="002E73D0" w:rsidRDefault="002E73D0" w:rsidP="00F34036">
      <w:pPr>
        <w:spacing w:line="360" w:lineRule="auto"/>
        <w:jc w:val="both"/>
        <w:rPr>
          <w:rFonts w:ascii="Times New Roman" w:hAnsi="Times New Roman" w:cs="Times New Roman"/>
        </w:rPr>
      </w:pPr>
      <w:r w:rsidRPr="00131EB0">
        <w:rPr>
          <w:rFonts w:ascii="Times New Roman" w:hAnsi="Times New Roman" w:cs="Times New Roman"/>
        </w:rPr>
        <w:t>Farklı çevresel unsurl</w:t>
      </w:r>
      <w:r w:rsidR="00131EB0" w:rsidRPr="00131EB0">
        <w:rPr>
          <w:rFonts w:ascii="Times New Roman" w:hAnsi="Times New Roman" w:cs="Times New Roman"/>
        </w:rPr>
        <w:t xml:space="preserve">ara, bu unsurların etkileşimlerine ve çocuk gelişimine doğrudan ve dolaylı etkilerine odaklanır. </w:t>
      </w:r>
    </w:p>
    <w:p w14:paraId="28D8A9C4" w14:textId="14B3F2A1" w:rsidR="00131EB0" w:rsidRDefault="00131EB0" w:rsidP="00F34036">
      <w:pPr>
        <w:spacing w:line="360" w:lineRule="auto"/>
        <w:jc w:val="both"/>
        <w:rPr>
          <w:rFonts w:ascii="Times New Roman" w:hAnsi="Times New Roman" w:cs="Times New Roman"/>
        </w:rPr>
      </w:pPr>
      <w:r>
        <w:rPr>
          <w:rFonts w:ascii="Times New Roman" w:hAnsi="Times New Roman" w:cs="Times New Roman"/>
        </w:rPr>
        <w:t xml:space="preserve">Çevresel etkiler, iç içe geçen kaplar gibi 5 sistem altında tanımlanır. Çocuğun yakın çevresi mikrosistem olarak tanımlanır. Mezosistem, mikrosistemde yer alan farklı gelişimsel bağlamların birbiriyle etkileşimini anlatır. Örneğin aile ile okul arasındaki etkileşim, iki bağlamdaki değer, davranış ve beklentilerin birbiriyle uyumlu olması önemlidir. </w:t>
      </w:r>
    </w:p>
    <w:p w14:paraId="72DCBD2B" w14:textId="6138B495" w:rsidR="00CF5D94" w:rsidRDefault="00AC2C12" w:rsidP="00F34036">
      <w:pPr>
        <w:spacing w:line="360" w:lineRule="auto"/>
        <w:jc w:val="both"/>
        <w:rPr>
          <w:rFonts w:ascii="Times New Roman" w:hAnsi="Times New Roman" w:cs="Times New Roman"/>
        </w:rPr>
      </w:pPr>
      <w:r>
        <w:rPr>
          <w:rFonts w:ascii="Times New Roman" w:hAnsi="Times New Roman" w:cs="Times New Roman"/>
        </w:rPr>
        <w:t>Ekosistem ise çocuğun içinde olmamasına rağmen çocuğu etkileyen yapılardır. Aile bireylerinin iş yerleri, sağlık sistemi gibi. Makrosistemde ise kültürel değerler, inanç sistemleri, ideoloji ve gelenekler yer almaktadır. Kronosistem, yaşanılan zaman dilimi anlamına gelmektedir.</w:t>
      </w:r>
    </w:p>
    <w:p w14:paraId="04407A98" w14:textId="77777777" w:rsidR="00210568" w:rsidRDefault="00210568" w:rsidP="00F34036">
      <w:pPr>
        <w:spacing w:line="360" w:lineRule="auto"/>
        <w:jc w:val="both"/>
        <w:rPr>
          <w:rFonts w:ascii="Times New Roman" w:hAnsi="Times New Roman" w:cs="Times New Roman"/>
        </w:rPr>
      </w:pPr>
    </w:p>
    <w:p w14:paraId="38ABC534" w14:textId="77777777" w:rsidR="00210568" w:rsidRDefault="00210568" w:rsidP="00F34036">
      <w:pPr>
        <w:spacing w:line="360" w:lineRule="auto"/>
        <w:jc w:val="both"/>
        <w:rPr>
          <w:rFonts w:ascii="Times New Roman" w:hAnsi="Times New Roman" w:cs="Times New Roman"/>
        </w:rPr>
      </w:pPr>
    </w:p>
    <w:p w14:paraId="01B9D717" w14:textId="77777777" w:rsidR="00AC2C12" w:rsidRDefault="00AC2C12" w:rsidP="00F34036">
      <w:pPr>
        <w:spacing w:line="360" w:lineRule="auto"/>
        <w:jc w:val="both"/>
        <w:rPr>
          <w:rFonts w:ascii="Times New Roman" w:hAnsi="Times New Roman" w:cs="Times New Roman"/>
        </w:rPr>
      </w:pPr>
      <w:bookmarkStart w:id="0" w:name="_GoBack"/>
      <w:bookmarkEnd w:id="0"/>
    </w:p>
    <w:p w14:paraId="517D3A76" w14:textId="3493A369" w:rsidR="00AC2C12" w:rsidRDefault="00AC2C12" w:rsidP="00F34036">
      <w:pPr>
        <w:spacing w:line="360" w:lineRule="auto"/>
        <w:jc w:val="both"/>
        <w:rPr>
          <w:rFonts w:ascii="Times New Roman" w:hAnsi="Times New Roman" w:cs="Times New Roman"/>
          <w:b/>
        </w:rPr>
      </w:pPr>
      <w:r w:rsidRPr="00392C1D">
        <w:rPr>
          <w:rFonts w:ascii="Times New Roman" w:hAnsi="Times New Roman" w:cs="Times New Roman"/>
          <w:b/>
        </w:rPr>
        <w:t>SOSYAL DAVRANIŞLARIN GELİŞİMİNE ETKİ EDEN UNSURLAR</w:t>
      </w:r>
    </w:p>
    <w:p w14:paraId="19966BFB" w14:textId="77777777" w:rsidR="00760BDC" w:rsidRPr="00392C1D" w:rsidRDefault="00760BDC" w:rsidP="00F34036">
      <w:pPr>
        <w:spacing w:line="360" w:lineRule="auto"/>
        <w:jc w:val="both"/>
        <w:rPr>
          <w:rFonts w:ascii="Times New Roman" w:hAnsi="Times New Roman" w:cs="Times New Roman"/>
          <w:b/>
        </w:rPr>
      </w:pPr>
    </w:p>
    <w:p w14:paraId="53A24328" w14:textId="3CC503FA" w:rsidR="00225B36" w:rsidRDefault="00225B36" w:rsidP="00C47F7C">
      <w:pPr>
        <w:spacing w:line="360" w:lineRule="auto"/>
        <w:jc w:val="both"/>
        <w:rPr>
          <w:rFonts w:ascii="Times New Roman" w:hAnsi="Times New Roman" w:cs="Times New Roman"/>
        </w:rPr>
      </w:pPr>
      <w:r w:rsidRPr="00392C1D">
        <w:rPr>
          <w:rFonts w:ascii="Times New Roman" w:hAnsi="Times New Roman" w:cs="Times New Roman"/>
          <w:b/>
        </w:rPr>
        <w:t>EBEVEYN DAVRANIŞLARI</w:t>
      </w:r>
    </w:p>
    <w:p w14:paraId="5A6A1A73" w14:textId="5299F085" w:rsidR="00C47F7C" w:rsidRDefault="00225B36" w:rsidP="00C47F7C">
      <w:pPr>
        <w:spacing w:line="360" w:lineRule="auto"/>
        <w:jc w:val="both"/>
        <w:rPr>
          <w:rFonts w:ascii="Times New Roman" w:hAnsi="Times New Roman" w:cs="Times New Roman"/>
        </w:rPr>
      </w:pPr>
      <w:r>
        <w:rPr>
          <w:rFonts w:ascii="Times New Roman" w:hAnsi="Times New Roman" w:cs="Times New Roman"/>
        </w:rPr>
        <w:t>Bu başlık altında ç</w:t>
      </w:r>
      <w:r w:rsidR="00F014D5">
        <w:rPr>
          <w:rFonts w:ascii="Times New Roman" w:hAnsi="Times New Roman" w:cs="Times New Roman"/>
        </w:rPr>
        <w:t>ocukların sosyal gelişimine etki eden temel çocuk yetiştirme davranışları ele alınacaktır.</w:t>
      </w:r>
      <w:r w:rsidR="00C47F7C">
        <w:rPr>
          <w:rFonts w:ascii="Times New Roman" w:hAnsi="Times New Roman" w:cs="Times New Roman"/>
        </w:rPr>
        <w:t xml:space="preserve"> Çocuk ve ebeveyn ilişkilerinin büyük bir kısmı disiplin ilişkisine dayanıyor. Hoffman, disiplin tekniklerini üç başlık altında inceliyor:</w:t>
      </w:r>
    </w:p>
    <w:p w14:paraId="4C38A80C" w14:textId="33859268" w:rsidR="00AC2C12" w:rsidRDefault="00C47F7C" w:rsidP="00F34036">
      <w:pPr>
        <w:spacing w:line="360" w:lineRule="auto"/>
        <w:jc w:val="both"/>
        <w:rPr>
          <w:rFonts w:ascii="Times New Roman" w:hAnsi="Times New Roman" w:cs="Times New Roman"/>
        </w:rPr>
      </w:pPr>
      <w:r>
        <w:rPr>
          <w:rFonts w:ascii="Times New Roman" w:hAnsi="Times New Roman" w:cs="Times New Roman"/>
        </w:rPr>
        <w:t xml:space="preserve">1. Açıklayıcı akıl yürütme 2. Güç Kullanma 3. Sevgiyi geri çekme </w:t>
      </w:r>
    </w:p>
    <w:p w14:paraId="08B1DC0A" w14:textId="780C46DC" w:rsidR="00F014D5" w:rsidRDefault="00F014D5" w:rsidP="00F34036">
      <w:pPr>
        <w:spacing w:line="360" w:lineRule="auto"/>
        <w:jc w:val="both"/>
        <w:rPr>
          <w:rFonts w:ascii="Times New Roman" w:hAnsi="Times New Roman" w:cs="Times New Roman"/>
        </w:rPr>
      </w:pPr>
      <w:r w:rsidRPr="00392C1D">
        <w:rPr>
          <w:rFonts w:ascii="Times New Roman" w:hAnsi="Times New Roman" w:cs="Times New Roman"/>
          <w:b/>
        </w:rPr>
        <w:t>Açıklayıcı Akıl Yürütme:</w:t>
      </w:r>
      <w:r>
        <w:rPr>
          <w:rFonts w:ascii="Times New Roman" w:hAnsi="Times New Roman" w:cs="Times New Roman"/>
        </w:rPr>
        <w:t xml:space="preserve"> Anne-baba, </w:t>
      </w:r>
      <w:r w:rsidR="005E291B">
        <w:rPr>
          <w:rFonts w:ascii="Times New Roman" w:hAnsi="Times New Roman" w:cs="Times New Roman"/>
        </w:rPr>
        <w:t xml:space="preserve">istenmeyen davranışı değiştirmek için </w:t>
      </w:r>
      <w:r>
        <w:rPr>
          <w:rFonts w:ascii="Times New Roman" w:hAnsi="Times New Roman" w:cs="Times New Roman"/>
        </w:rPr>
        <w:t>çocuğuna olumsuz davranışların başkaları içi</w:t>
      </w:r>
      <w:r w:rsidR="005E291B">
        <w:rPr>
          <w:rFonts w:ascii="Times New Roman" w:hAnsi="Times New Roman" w:cs="Times New Roman"/>
        </w:rPr>
        <w:t>n doğurduğu sonuçları anlatır.</w:t>
      </w:r>
    </w:p>
    <w:p w14:paraId="58D5E732" w14:textId="7CF2E449" w:rsidR="00F014D5" w:rsidRDefault="00F014D5" w:rsidP="00F34036">
      <w:pPr>
        <w:spacing w:line="360" w:lineRule="auto"/>
        <w:jc w:val="both"/>
        <w:rPr>
          <w:rFonts w:ascii="Times New Roman" w:hAnsi="Times New Roman" w:cs="Times New Roman"/>
        </w:rPr>
      </w:pPr>
      <w:r w:rsidRPr="00392C1D">
        <w:rPr>
          <w:rFonts w:ascii="Times New Roman" w:hAnsi="Times New Roman" w:cs="Times New Roman"/>
          <w:b/>
        </w:rPr>
        <w:t>Ödül ve Ceza:</w:t>
      </w:r>
      <w:r>
        <w:rPr>
          <w:rFonts w:ascii="Times New Roman" w:hAnsi="Times New Roman" w:cs="Times New Roman"/>
        </w:rPr>
        <w:t xml:space="preserve"> </w:t>
      </w:r>
      <w:r w:rsidR="005E291B">
        <w:rPr>
          <w:rFonts w:ascii="Times New Roman" w:hAnsi="Times New Roman" w:cs="Times New Roman"/>
        </w:rPr>
        <w:t xml:space="preserve">Sadece maddi nesnelerle ödüllendirmeye ya da cezalandırmaya dayanmaz. </w:t>
      </w:r>
      <w:r w:rsidR="00DD68EA">
        <w:rPr>
          <w:rFonts w:ascii="Times New Roman" w:hAnsi="Times New Roman" w:cs="Times New Roman"/>
        </w:rPr>
        <w:t xml:space="preserve">Sosyal ödüllendirme ya da cezalandırma da söz konusu olabilir. </w:t>
      </w:r>
      <w:r>
        <w:rPr>
          <w:rFonts w:ascii="Times New Roman" w:hAnsi="Times New Roman" w:cs="Times New Roman"/>
        </w:rPr>
        <w:t xml:space="preserve">Özellikle kişilik özelliklerine yönelik atıflar önem taşımaktadır. </w:t>
      </w:r>
      <w:r w:rsidR="00C47F7C">
        <w:rPr>
          <w:rFonts w:ascii="Times New Roman" w:hAnsi="Times New Roman" w:cs="Times New Roman"/>
        </w:rPr>
        <w:t xml:space="preserve">Örneğin </w:t>
      </w:r>
      <w:r w:rsidR="00225B36">
        <w:rPr>
          <w:rFonts w:ascii="Times New Roman" w:hAnsi="Times New Roman" w:cs="Times New Roman"/>
        </w:rPr>
        <w:t>“</w:t>
      </w:r>
      <w:r w:rsidR="00C47F7C">
        <w:rPr>
          <w:rFonts w:ascii="Times New Roman" w:hAnsi="Times New Roman" w:cs="Times New Roman"/>
        </w:rPr>
        <w:t>sen çok kötü bir çocuksun</w:t>
      </w:r>
      <w:r w:rsidR="00225B36">
        <w:rPr>
          <w:rFonts w:ascii="Times New Roman" w:hAnsi="Times New Roman" w:cs="Times New Roman"/>
        </w:rPr>
        <w:t>”</w:t>
      </w:r>
      <w:r w:rsidR="00C47F7C">
        <w:rPr>
          <w:rFonts w:ascii="Times New Roman" w:hAnsi="Times New Roman" w:cs="Times New Roman"/>
        </w:rPr>
        <w:t xml:space="preserve"> demek. </w:t>
      </w:r>
      <w:r w:rsidR="005E291B">
        <w:rPr>
          <w:rFonts w:ascii="Times New Roman" w:hAnsi="Times New Roman" w:cs="Times New Roman"/>
        </w:rPr>
        <w:t xml:space="preserve">Bu durumda çocuklar sadece eleştiriden kaçmaya yönelik olarak davranışlarını şekillendiriyor. </w:t>
      </w:r>
      <w:r w:rsidR="00C47F7C">
        <w:rPr>
          <w:rFonts w:ascii="Times New Roman" w:hAnsi="Times New Roman" w:cs="Times New Roman"/>
        </w:rPr>
        <w:t xml:space="preserve">Çocuk olumsuz davranışı fark edilmeyecekse yapmaya devam ediyor. Olumlu davranışı da fark edilecekse ve ödül alacaksa yapıyor. </w:t>
      </w:r>
    </w:p>
    <w:p w14:paraId="5DB0C627" w14:textId="77777777" w:rsidR="00F014D5" w:rsidRDefault="00F014D5" w:rsidP="00F34036">
      <w:pPr>
        <w:spacing w:line="360" w:lineRule="auto"/>
        <w:jc w:val="both"/>
        <w:rPr>
          <w:rFonts w:ascii="Times New Roman" w:hAnsi="Times New Roman" w:cs="Times New Roman"/>
        </w:rPr>
      </w:pPr>
      <w:r w:rsidRPr="00392C1D">
        <w:rPr>
          <w:rFonts w:ascii="Times New Roman" w:hAnsi="Times New Roman" w:cs="Times New Roman"/>
          <w:b/>
        </w:rPr>
        <w:t>Güç Kullanımı:</w:t>
      </w:r>
      <w:r>
        <w:rPr>
          <w:rFonts w:ascii="Times New Roman" w:hAnsi="Times New Roman" w:cs="Times New Roman"/>
        </w:rPr>
        <w:t xml:space="preserve"> Şiddete dayalı disiplin yöntemleri, o anda itaat etme ihtimalini artırsa da çocuğun öz güveninde zedelenmeye, depresyon, kaygı bozuklukları ve anti-sosyal davranış problemlerinde artışa sebep olmaktadır.</w:t>
      </w:r>
    </w:p>
    <w:p w14:paraId="2B493E30" w14:textId="33E36EE3" w:rsidR="00C47F7C" w:rsidRDefault="00C47F7C" w:rsidP="00F34036">
      <w:pPr>
        <w:spacing w:line="360" w:lineRule="auto"/>
        <w:jc w:val="both"/>
        <w:rPr>
          <w:rFonts w:ascii="Times New Roman" w:hAnsi="Times New Roman" w:cs="Times New Roman"/>
        </w:rPr>
      </w:pPr>
      <w:r>
        <w:rPr>
          <w:rFonts w:ascii="Times New Roman" w:hAnsi="Times New Roman" w:cs="Times New Roman"/>
        </w:rPr>
        <w:t xml:space="preserve">Güç kullanma ve sevgiyi geri çekme çocukta negatif duygulara yol açıyor. Örneğin öfke ve kaygı. Bu durum hem empati kurma olasılığını azaltıyor, hem de ebeveyn çocuk ilişkisini zayıflatıyor. </w:t>
      </w:r>
    </w:p>
    <w:p w14:paraId="20F2358A" w14:textId="07977C87" w:rsidR="00DD68EA" w:rsidRDefault="00DD68EA" w:rsidP="00F34036">
      <w:pPr>
        <w:spacing w:line="360" w:lineRule="auto"/>
        <w:jc w:val="both"/>
        <w:rPr>
          <w:rFonts w:ascii="Times New Roman" w:hAnsi="Times New Roman" w:cs="Times New Roman"/>
        </w:rPr>
      </w:pPr>
      <w:r w:rsidRPr="00392C1D">
        <w:rPr>
          <w:rFonts w:ascii="Times New Roman" w:hAnsi="Times New Roman" w:cs="Times New Roman"/>
          <w:b/>
        </w:rPr>
        <w:t>Model alma:</w:t>
      </w:r>
      <w:r>
        <w:rPr>
          <w:rFonts w:ascii="Times New Roman" w:hAnsi="Times New Roman" w:cs="Times New Roman"/>
        </w:rPr>
        <w:t xml:space="preserve"> Çocuklar sosyal davranışları bir başkasını örnek alarak ve taklit ederek de öğrenirler. </w:t>
      </w:r>
    </w:p>
    <w:p w14:paraId="08422498" w14:textId="77777777" w:rsidR="00F014D5" w:rsidRPr="00392C1D" w:rsidRDefault="00F014D5" w:rsidP="00F34036">
      <w:pPr>
        <w:spacing w:line="360" w:lineRule="auto"/>
        <w:jc w:val="both"/>
        <w:rPr>
          <w:rFonts w:ascii="Times New Roman" w:hAnsi="Times New Roman" w:cs="Times New Roman"/>
          <w:b/>
        </w:rPr>
      </w:pPr>
      <w:r w:rsidRPr="00392C1D">
        <w:rPr>
          <w:rFonts w:ascii="Times New Roman" w:hAnsi="Times New Roman" w:cs="Times New Roman"/>
          <w:b/>
        </w:rPr>
        <w:t>Olumlu Ebeveyn Davranışları</w:t>
      </w:r>
    </w:p>
    <w:p w14:paraId="6E6A14BC" w14:textId="4BF0ADF4" w:rsidR="00033224" w:rsidRDefault="00F014D5" w:rsidP="00F34036">
      <w:pPr>
        <w:spacing w:line="360" w:lineRule="auto"/>
        <w:jc w:val="both"/>
        <w:rPr>
          <w:rFonts w:ascii="Times New Roman" w:hAnsi="Times New Roman" w:cs="Times New Roman"/>
        </w:rPr>
      </w:pPr>
      <w:r>
        <w:rPr>
          <w:rFonts w:ascii="Times New Roman" w:hAnsi="Times New Roman" w:cs="Times New Roman"/>
        </w:rPr>
        <w:t xml:space="preserve">Demokratik tutum, anne-babaların çocuklarını bir birey olarak kabul ettikleri, aynı zamanda kontrolü de elden bırakmadıkları çocuk yetiştirme yöntemidir. </w:t>
      </w:r>
      <w:r w:rsidR="004E2366">
        <w:rPr>
          <w:rFonts w:ascii="Times New Roman" w:hAnsi="Times New Roman" w:cs="Times New Roman"/>
        </w:rPr>
        <w:t xml:space="preserve">Konulan kurallar nedenleriyle birlikte çocuklara açıklanır. </w:t>
      </w:r>
    </w:p>
    <w:p w14:paraId="07BA32C2" w14:textId="77777777" w:rsidR="00033224" w:rsidRDefault="00033224" w:rsidP="00F34036">
      <w:pPr>
        <w:spacing w:line="360" w:lineRule="auto"/>
        <w:jc w:val="both"/>
        <w:rPr>
          <w:rFonts w:ascii="Times New Roman" w:hAnsi="Times New Roman" w:cs="Times New Roman"/>
        </w:rPr>
      </w:pPr>
    </w:p>
    <w:p w14:paraId="2F58953F" w14:textId="77777777" w:rsidR="004E2366" w:rsidRPr="00392C1D" w:rsidRDefault="004E2366" w:rsidP="00F34036">
      <w:pPr>
        <w:spacing w:line="360" w:lineRule="auto"/>
        <w:jc w:val="both"/>
        <w:rPr>
          <w:rFonts w:ascii="Times New Roman" w:hAnsi="Times New Roman" w:cs="Times New Roman"/>
          <w:b/>
        </w:rPr>
      </w:pPr>
      <w:r w:rsidRPr="00392C1D">
        <w:rPr>
          <w:rFonts w:ascii="Times New Roman" w:hAnsi="Times New Roman" w:cs="Times New Roman"/>
          <w:b/>
        </w:rPr>
        <w:t xml:space="preserve">Mizaç </w:t>
      </w:r>
    </w:p>
    <w:p w14:paraId="7C573F83" w14:textId="3DC56D2A" w:rsidR="00F014D5" w:rsidRDefault="004E2366" w:rsidP="00F34036">
      <w:pPr>
        <w:spacing w:line="360" w:lineRule="auto"/>
        <w:jc w:val="both"/>
        <w:rPr>
          <w:rFonts w:ascii="Times New Roman" w:hAnsi="Times New Roman" w:cs="Times New Roman"/>
        </w:rPr>
      </w:pPr>
      <w:r>
        <w:rPr>
          <w:rFonts w:ascii="Times New Roman" w:hAnsi="Times New Roman" w:cs="Times New Roman"/>
        </w:rPr>
        <w:t xml:space="preserve">Sosyal gelişime etki eden içsel unsurların başında mizaç gelir. Bebekliğin erken dönemlerinde de gözlemlenebilen duygu, davranış ve dikkat süreçlerindeki bireysel farklılıklar anlamına gelmektedir. Çocuklar, kolay, zor ve yavaş alışan mizaçlı olarak betimlenmektedir. </w:t>
      </w:r>
      <w:r w:rsidR="00F014D5">
        <w:rPr>
          <w:rFonts w:ascii="Times New Roman" w:hAnsi="Times New Roman" w:cs="Times New Roman"/>
        </w:rPr>
        <w:t xml:space="preserve"> </w:t>
      </w:r>
    </w:p>
    <w:p w14:paraId="59F9B960" w14:textId="6D365E37" w:rsidR="004E2366" w:rsidRDefault="004E2366" w:rsidP="00F34036">
      <w:pPr>
        <w:spacing w:line="360" w:lineRule="auto"/>
        <w:jc w:val="both"/>
        <w:rPr>
          <w:rFonts w:ascii="Times New Roman" w:hAnsi="Times New Roman" w:cs="Times New Roman"/>
        </w:rPr>
      </w:pPr>
      <w:r>
        <w:rPr>
          <w:rFonts w:ascii="Times New Roman" w:hAnsi="Times New Roman" w:cs="Times New Roman"/>
        </w:rPr>
        <w:t>Mizaç özelliklerini tek tek ele almanın güçlüğü</w:t>
      </w:r>
      <w:r w:rsidR="00225B36">
        <w:rPr>
          <w:rFonts w:ascii="Times New Roman" w:hAnsi="Times New Roman" w:cs="Times New Roman"/>
        </w:rPr>
        <w:t>,</w:t>
      </w:r>
      <w:r>
        <w:rPr>
          <w:rFonts w:ascii="Times New Roman" w:hAnsi="Times New Roman" w:cs="Times New Roman"/>
        </w:rPr>
        <w:t xml:space="preserve"> ama sınıflandırma yapmanın da sakıncaları araştırmacıları yeni bir yaklaşım arayışına itmiştir. Bugün en kabul gören yaklaşım, çocukların değil mizaç özelliklerinin boyutlara ayrılarak incelenmesidir. Buna göre çocuk mizacı üç temel boyutta incelenebilir: </w:t>
      </w:r>
    </w:p>
    <w:p w14:paraId="4DFED70B" w14:textId="36A8D4FA" w:rsidR="004E2366" w:rsidRPr="004E2366" w:rsidRDefault="004E2366" w:rsidP="004E2366">
      <w:pPr>
        <w:pStyle w:val="ListParagraph"/>
        <w:numPr>
          <w:ilvl w:val="0"/>
          <w:numId w:val="2"/>
        </w:numPr>
        <w:spacing w:line="360" w:lineRule="auto"/>
        <w:jc w:val="both"/>
        <w:rPr>
          <w:rFonts w:ascii="Times New Roman" w:hAnsi="Times New Roman" w:cs="Times New Roman"/>
        </w:rPr>
      </w:pPr>
      <w:r w:rsidRPr="004E2366">
        <w:rPr>
          <w:rFonts w:ascii="Times New Roman" w:hAnsi="Times New Roman" w:cs="Times New Roman"/>
          <w:b/>
        </w:rPr>
        <w:t>Olumsuz tepkisellik:</w:t>
      </w:r>
      <w:r w:rsidRPr="004E2366">
        <w:rPr>
          <w:rFonts w:ascii="Times New Roman" w:hAnsi="Times New Roman" w:cs="Times New Roman"/>
        </w:rPr>
        <w:t xml:space="preserve"> kızgınlık, ağlama, sızlama ve mızmızlanma gibi davranışlar</w:t>
      </w:r>
    </w:p>
    <w:p w14:paraId="61AAACEE" w14:textId="39DC2701" w:rsidR="004E2366" w:rsidRDefault="004E2366" w:rsidP="004E2366">
      <w:pPr>
        <w:pStyle w:val="ListParagraph"/>
        <w:numPr>
          <w:ilvl w:val="0"/>
          <w:numId w:val="2"/>
        </w:numPr>
        <w:spacing w:line="360" w:lineRule="auto"/>
        <w:jc w:val="both"/>
        <w:rPr>
          <w:rFonts w:ascii="Times New Roman" w:hAnsi="Times New Roman" w:cs="Times New Roman"/>
        </w:rPr>
      </w:pPr>
      <w:r w:rsidRPr="004E2366">
        <w:rPr>
          <w:rFonts w:ascii="Times New Roman" w:hAnsi="Times New Roman" w:cs="Times New Roman"/>
          <w:b/>
        </w:rPr>
        <w:t>Sıcakkanlılık-çekingenlik:</w:t>
      </w:r>
      <w:r>
        <w:rPr>
          <w:rFonts w:ascii="Times New Roman" w:hAnsi="Times New Roman" w:cs="Times New Roman"/>
        </w:rPr>
        <w:t xml:space="preserve"> yeni durum ve insanlara yaklaşma ya da uzaklaşma eğilimi</w:t>
      </w:r>
    </w:p>
    <w:p w14:paraId="252C91A5" w14:textId="6062F9C1" w:rsidR="004E2366" w:rsidRDefault="004E2366" w:rsidP="004E2366">
      <w:pPr>
        <w:pStyle w:val="ListParagraph"/>
        <w:numPr>
          <w:ilvl w:val="0"/>
          <w:numId w:val="2"/>
        </w:numPr>
        <w:spacing w:line="360" w:lineRule="auto"/>
        <w:jc w:val="both"/>
        <w:rPr>
          <w:rFonts w:ascii="Times New Roman" w:hAnsi="Times New Roman" w:cs="Times New Roman"/>
        </w:rPr>
      </w:pPr>
      <w:r w:rsidRPr="004E2366">
        <w:rPr>
          <w:rFonts w:ascii="Times New Roman" w:hAnsi="Times New Roman" w:cs="Times New Roman"/>
          <w:b/>
        </w:rPr>
        <w:t>Sebatkarlık:</w:t>
      </w:r>
      <w:r>
        <w:rPr>
          <w:rFonts w:ascii="Times New Roman" w:hAnsi="Times New Roman" w:cs="Times New Roman"/>
        </w:rPr>
        <w:t xml:space="preserve"> bir işe uzun süre dikkatini yoğunlaştırabilme kapasitesini ve işi tamamlayıncaya kadar üzerinde çalışma eğilimini ifade etmektedir. </w:t>
      </w:r>
    </w:p>
    <w:p w14:paraId="5014430B" w14:textId="3C26AA87" w:rsidR="004E2366" w:rsidRDefault="004E2366" w:rsidP="004E2366">
      <w:pPr>
        <w:spacing w:line="360" w:lineRule="auto"/>
        <w:jc w:val="both"/>
        <w:rPr>
          <w:rFonts w:ascii="Times New Roman" w:hAnsi="Times New Roman" w:cs="Times New Roman"/>
        </w:rPr>
      </w:pPr>
      <w:r>
        <w:rPr>
          <w:rFonts w:ascii="Times New Roman" w:hAnsi="Times New Roman" w:cs="Times New Roman"/>
        </w:rPr>
        <w:t xml:space="preserve">Olumsuz tepkisellik düzeyi düşük olan, daha az sinirlenen çocuklar, duygu ve davranışlarını daha iyi kontrol edebilen ve sosyal becerisi daha yüksek olan çocuklardır. </w:t>
      </w:r>
    </w:p>
    <w:p w14:paraId="4E3C733E" w14:textId="19C67ED6" w:rsidR="00687BF6" w:rsidRDefault="00687BF6" w:rsidP="004E2366">
      <w:pPr>
        <w:spacing w:line="360" w:lineRule="auto"/>
        <w:jc w:val="both"/>
        <w:rPr>
          <w:rFonts w:ascii="Times New Roman" w:hAnsi="Times New Roman" w:cs="Times New Roman"/>
        </w:rPr>
      </w:pPr>
      <w:r>
        <w:rPr>
          <w:rFonts w:ascii="Times New Roman" w:hAnsi="Times New Roman" w:cs="Times New Roman"/>
        </w:rPr>
        <w:t xml:space="preserve">Anne-babaların açıklayıcı akıl yürütme davranışını kullanmaması, sıcaklık ve şefkatin az olması özellikle tepkisel mizaçlı çocukların gelişimi için tehlike oluşturmaktadır. </w:t>
      </w:r>
    </w:p>
    <w:p w14:paraId="6EFC8D77" w14:textId="77777777" w:rsidR="00687BF6" w:rsidRDefault="00687BF6" w:rsidP="004E2366">
      <w:pPr>
        <w:spacing w:line="360" w:lineRule="auto"/>
        <w:jc w:val="both"/>
        <w:rPr>
          <w:rFonts w:ascii="Times New Roman" w:hAnsi="Times New Roman" w:cs="Times New Roman"/>
        </w:rPr>
      </w:pPr>
    </w:p>
    <w:p w14:paraId="180A616C" w14:textId="591D1663" w:rsidR="00C47F7C" w:rsidRPr="005E0F90" w:rsidRDefault="00C1672D" w:rsidP="004E2366">
      <w:pPr>
        <w:spacing w:line="360" w:lineRule="auto"/>
        <w:jc w:val="both"/>
        <w:rPr>
          <w:rFonts w:ascii="Times New Roman" w:hAnsi="Times New Roman" w:cs="Times New Roman"/>
        </w:rPr>
      </w:pPr>
      <w:r>
        <w:rPr>
          <w:rFonts w:ascii="Times New Roman" w:hAnsi="Times New Roman" w:cs="Times New Roman"/>
        </w:rPr>
        <w:t xml:space="preserve"> </w:t>
      </w:r>
    </w:p>
    <w:sectPr w:rsidR="00C47F7C" w:rsidRPr="005E0F90"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2A3A0" w14:textId="77777777" w:rsidR="00210568" w:rsidRDefault="00210568" w:rsidP="006E0328">
      <w:r>
        <w:separator/>
      </w:r>
    </w:p>
  </w:endnote>
  <w:endnote w:type="continuationSeparator" w:id="0">
    <w:p w14:paraId="547B1A1A" w14:textId="77777777" w:rsidR="00210568" w:rsidRDefault="00210568" w:rsidP="006E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2437" w14:textId="77777777" w:rsidR="00210568" w:rsidRDefault="00210568" w:rsidP="005E0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2DACF" w14:textId="77777777" w:rsidR="00210568" w:rsidRDefault="00210568" w:rsidP="006E03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DE77" w14:textId="77777777" w:rsidR="00210568" w:rsidRDefault="00210568" w:rsidP="005E0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4A23">
      <w:rPr>
        <w:rStyle w:val="PageNumber"/>
        <w:noProof/>
      </w:rPr>
      <w:t>1</w:t>
    </w:r>
    <w:r>
      <w:rPr>
        <w:rStyle w:val="PageNumber"/>
      </w:rPr>
      <w:fldChar w:fldCharType="end"/>
    </w:r>
  </w:p>
  <w:p w14:paraId="36C213AF" w14:textId="77777777" w:rsidR="00210568" w:rsidRDefault="00210568" w:rsidP="006E03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E40A" w14:textId="77777777" w:rsidR="00210568" w:rsidRDefault="00210568" w:rsidP="006E0328">
      <w:r>
        <w:separator/>
      </w:r>
    </w:p>
  </w:footnote>
  <w:footnote w:type="continuationSeparator" w:id="0">
    <w:p w14:paraId="0C84B4A0" w14:textId="77777777" w:rsidR="00210568" w:rsidRDefault="00210568" w:rsidP="006E03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EA1"/>
    <w:multiLevelType w:val="hybridMultilevel"/>
    <w:tmpl w:val="9A006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F7535"/>
    <w:multiLevelType w:val="hybridMultilevel"/>
    <w:tmpl w:val="90B27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63"/>
    <w:rsid w:val="00033224"/>
    <w:rsid w:val="00131EB0"/>
    <w:rsid w:val="001F5204"/>
    <w:rsid w:val="00210568"/>
    <w:rsid w:val="00225B36"/>
    <w:rsid w:val="002A420B"/>
    <w:rsid w:val="002A52A9"/>
    <w:rsid w:val="002C4249"/>
    <w:rsid w:val="002E73D0"/>
    <w:rsid w:val="00392C1D"/>
    <w:rsid w:val="003A1FB1"/>
    <w:rsid w:val="00490D63"/>
    <w:rsid w:val="004B2C62"/>
    <w:rsid w:val="004B66A9"/>
    <w:rsid w:val="004E2043"/>
    <w:rsid w:val="004E2366"/>
    <w:rsid w:val="0052059E"/>
    <w:rsid w:val="00522662"/>
    <w:rsid w:val="005A23F5"/>
    <w:rsid w:val="005E0F90"/>
    <w:rsid w:val="005E291B"/>
    <w:rsid w:val="00687BF6"/>
    <w:rsid w:val="006E0328"/>
    <w:rsid w:val="006E1815"/>
    <w:rsid w:val="006E4E47"/>
    <w:rsid w:val="00760BDC"/>
    <w:rsid w:val="007836F0"/>
    <w:rsid w:val="007E0F0E"/>
    <w:rsid w:val="00877DAC"/>
    <w:rsid w:val="008B3D59"/>
    <w:rsid w:val="00AC2C12"/>
    <w:rsid w:val="00B5502D"/>
    <w:rsid w:val="00B72552"/>
    <w:rsid w:val="00B84A23"/>
    <w:rsid w:val="00B86318"/>
    <w:rsid w:val="00B90835"/>
    <w:rsid w:val="00C1672D"/>
    <w:rsid w:val="00C47F7C"/>
    <w:rsid w:val="00CF5D94"/>
    <w:rsid w:val="00DC26B3"/>
    <w:rsid w:val="00DD68EA"/>
    <w:rsid w:val="00E27E83"/>
    <w:rsid w:val="00EB11C4"/>
    <w:rsid w:val="00F014D5"/>
    <w:rsid w:val="00F038D0"/>
    <w:rsid w:val="00F34036"/>
    <w:rsid w:val="00F61DD3"/>
    <w:rsid w:val="00F75752"/>
    <w:rsid w:val="00FD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AF10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6A9"/>
    <w:pPr>
      <w:ind w:left="720"/>
      <w:contextualSpacing/>
    </w:pPr>
  </w:style>
  <w:style w:type="paragraph" w:styleId="Footer">
    <w:name w:val="footer"/>
    <w:basedOn w:val="Normal"/>
    <w:link w:val="FooterChar"/>
    <w:uiPriority w:val="99"/>
    <w:unhideWhenUsed/>
    <w:rsid w:val="006E0328"/>
    <w:pPr>
      <w:tabs>
        <w:tab w:val="center" w:pos="4320"/>
        <w:tab w:val="right" w:pos="8640"/>
      </w:tabs>
    </w:pPr>
  </w:style>
  <w:style w:type="character" w:customStyle="1" w:styleId="FooterChar">
    <w:name w:val="Footer Char"/>
    <w:basedOn w:val="DefaultParagraphFont"/>
    <w:link w:val="Footer"/>
    <w:uiPriority w:val="99"/>
    <w:rsid w:val="006E0328"/>
    <w:rPr>
      <w:lang w:val="tr-TR"/>
    </w:rPr>
  </w:style>
  <w:style w:type="character" w:styleId="PageNumber">
    <w:name w:val="page number"/>
    <w:basedOn w:val="DefaultParagraphFont"/>
    <w:uiPriority w:val="99"/>
    <w:semiHidden/>
    <w:unhideWhenUsed/>
    <w:rsid w:val="006E03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6A9"/>
    <w:pPr>
      <w:ind w:left="720"/>
      <w:contextualSpacing/>
    </w:pPr>
  </w:style>
  <w:style w:type="paragraph" w:styleId="Footer">
    <w:name w:val="footer"/>
    <w:basedOn w:val="Normal"/>
    <w:link w:val="FooterChar"/>
    <w:uiPriority w:val="99"/>
    <w:unhideWhenUsed/>
    <w:rsid w:val="006E0328"/>
    <w:pPr>
      <w:tabs>
        <w:tab w:val="center" w:pos="4320"/>
        <w:tab w:val="right" w:pos="8640"/>
      </w:tabs>
    </w:pPr>
  </w:style>
  <w:style w:type="character" w:customStyle="1" w:styleId="FooterChar">
    <w:name w:val="Footer Char"/>
    <w:basedOn w:val="DefaultParagraphFont"/>
    <w:link w:val="Footer"/>
    <w:uiPriority w:val="99"/>
    <w:rsid w:val="006E0328"/>
    <w:rPr>
      <w:lang w:val="tr-TR"/>
    </w:rPr>
  </w:style>
  <w:style w:type="character" w:styleId="PageNumber">
    <w:name w:val="page number"/>
    <w:basedOn w:val="DefaultParagraphFont"/>
    <w:uiPriority w:val="99"/>
    <w:semiHidden/>
    <w:unhideWhenUsed/>
    <w:rsid w:val="006E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1648</Words>
  <Characters>9395</Characters>
  <Application>Microsoft Macintosh Word</Application>
  <DocSecurity>0</DocSecurity>
  <Lines>78</Lines>
  <Paragraphs>22</Paragraphs>
  <ScaleCrop>false</ScaleCrop>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18</cp:revision>
  <cp:lastPrinted>2019-04-08T12:06:00Z</cp:lastPrinted>
  <dcterms:created xsi:type="dcterms:W3CDTF">2019-04-08T12:07:00Z</dcterms:created>
  <dcterms:modified xsi:type="dcterms:W3CDTF">2020-03-24T08:06:00Z</dcterms:modified>
</cp:coreProperties>
</file>