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77777777" w:rsidR="00781EC4" w:rsidRPr="001A2552" w:rsidRDefault="007D3760" w:rsidP="0003445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77777777" w:rsidR="00781EC4" w:rsidRPr="001A2552" w:rsidRDefault="007D3760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KAVRAMLAR</w:t>
            </w: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77777777" w:rsidR="00781EC4" w:rsidRPr="001A2552" w:rsidRDefault="007D3760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ÇEVRE ÖNEMİ</w:t>
            </w: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77777777" w:rsidR="00781EC4" w:rsidRPr="001A2552" w:rsidRDefault="007D3760" w:rsidP="00034452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ÇEVRE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TANIMI</w:t>
            </w:r>
            <w:proofErr w:type="spellEnd"/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7777777" w:rsidR="00781EC4" w:rsidRPr="001A2552" w:rsidRDefault="007D3760" w:rsidP="00034452">
            <w:pPr>
              <w:pStyle w:val="OkumaParas"/>
            </w:pP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ETKİLERİ</w:t>
            </w:r>
            <w:proofErr w:type="spellEnd"/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77777777" w:rsidR="00781EC4" w:rsidRPr="001A2552" w:rsidRDefault="007D3760" w:rsidP="00034452">
            <w:pPr>
              <w:pStyle w:val="OkumaParas"/>
            </w:pPr>
            <w:proofErr w:type="spellStart"/>
            <w:r>
              <w:t>TURİZMİN</w:t>
            </w:r>
            <w:proofErr w:type="spellEnd"/>
            <w:r>
              <w:t xml:space="preserve"> </w:t>
            </w: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ÜZERİNDE</w:t>
            </w:r>
            <w:proofErr w:type="spellEnd"/>
            <w:r>
              <w:t xml:space="preserve"> </w:t>
            </w:r>
            <w:proofErr w:type="spellStart"/>
            <w:r>
              <w:t>ETKİLERİ</w:t>
            </w:r>
            <w:proofErr w:type="spellEnd"/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77777777" w:rsidR="00781EC4" w:rsidRPr="001A2552" w:rsidRDefault="007D3760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TURİZMİN ÇEVRE ÜZERİNDE ETKİLERİ</w:t>
            </w: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4B1436C2" w:rsidR="00781EC4" w:rsidRPr="001A2552" w:rsidRDefault="002C5267" w:rsidP="00034452">
            <w:pPr>
              <w:pStyle w:val="OkumaParas"/>
            </w:pPr>
            <w:proofErr w:type="spellStart"/>
            <w:r>
              <w:t>SÜRDÜRÜLEBBİLİR</w:t>
            </w:r>
            <w:proofErr w:type="spellEnd"/>
            <w:r>
              <w:t xml:space="preserve"> </w:t>
            </w:r>
            <w:proofErr w:type="spellStart"/>
            <w:r>
              <w:t>TURİZM</w:t>
            </w:r>
            <w:proofErr w:type="spellEnd"/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61857C74" w:rsidR="00781EC4" w:rsidRPr="001A2552" w:rsidRDefault="002C5267" w:rsidP="00034452">
            <w:pPr>
              <w:pStyle w:val="OkumaParas"/>
            </w:pPr>
            <w:proofErr w:type="spellStart"/>
            <w:r>
              <w:t>SÜRDÜRÜLEBİLİR</w:t>
            </w:r>
            <w:proofErr w:type="spellEnd"/>
            <w:r>
              <w:t xml:space="preserve"> </w:t>
            </w:r>
            <w:proofErr w:type="spellStart"/>
            <w:r>
              <w:t>TURİZM</w:t>
            </w:r>
            <w:proofErr w:type="spellEnd"/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39652E90" w:rsidR="00781EC4" w:rsidRPr="001A2552" w:rsidRDefault="002C5267" w:rsidP="002C526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ATAK PROJESİ, MAVİ BAYRAK </w:t>
            </w: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B82473" w:rsidR="00781EC4" w:rsidRPr="001A2552" w:rsidRDefault="002C5267" w:rsidP="00034452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YEŞİL OTELLER</w:t>
            </w:r>
            <w:bookmarkStart w:id="0" w:name="_GoBack"/>
            <w:bookmarkEnd w:id="0"/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143421B0" w:rsidR="00781EC4" w:rsidRPr="001A2552" w:rsidRDefault="002C526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ORGANİK TARIM</w:t>
            </w:r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2E5529DF" w:rsidR="00781EC4" w:rsidRPr="001A2552" w:rsidRDefault="002C5267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ORGANİK TARIM</w:t>
            </w:r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1A2552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781EC4"/>
    <w:rsid w:val="007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5EF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2017-11-18T23:22:00Z</dcterms:created>
  <dcterms:modified xsi:type="dcterms:W3CDTF">2017-11-20T20:27:00Z</dcterms:modified>
</cp:coreProperties>
</file>