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264D9" w:rsidP="00832AEF">
            <w:pPr>
              <w:pStyle w:val="DersBilgileri"/>
              <w:rPr>
                <w:b/>
                <w:bCs/>
                <w:szCs w:val="16"/>
              </w:rPr>
            </w:pPr>
            <w:r>
              <w:rPr>
                <w:b/>
                <w:bCs/>
                <w:szCs w:val="16"/>
              </w:rPr>
              <w:t>SOS</w:t>
            </w:r>
            <w:r w:rsidR="008B2116">
              <w:rPr>
                <w:b/>
                <w:bCs/>
                <w:szCs w:val="16"/>
              </w:rPr>
              <w:t>407 – Kadın İncelemeleri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264D9" w:rsidP="00832AEF">
            <w:pPr>
              <w:pStyle w:val="DersBilgileri"/>
              <w:rPr>
                <w:szCs w:val="16"/>
              </w:rPr>
            </w:pPr>
            <w:r>
              <w:rPr>
                <w:szCs w:val="16"/>
              </w:rPr>
              <w:t xml:space="preserve">Prof. Dr. </w:t>
            </w:r>
            <w:r w:rsidR="008B2116">
              <w:rPr>
                <w:szCs w:val="16"/>
              </w:rPr>
              <w:t>Nilay Çabuk Kaya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264D9"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264D9" w:rsidP="002264D9">
            <w:pPr>
              <w:pStyle w:val="DersBilgileri"/>
              <w:tabs>
                <w:tab w:val="left" w:pos="765"/>
              </w:tabs>
              <w:rPr>
                <w:szCs w:val="16"/>
              </w:rPr>
            </w:pPr>
            <w:r>
              <w:rPr>
                <w:szCs w:val="16"/>
              </w:rPr>
              <w:t>3</w:t>
            </w:r>
            <w:r>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B1612" w:rsidP="00832AEF">
            <w:pPr>
              <w:pStyle w:val="DersBilgileri"/>
              <w:rPr>
                <w:szCs w:val="16"/>
              </w:rPr>
            </w:pPr>
            <w:r>
              <w:rPr>
                <w:szCs w:val="16"/>
              </w:rPr>
              <w:t>Program 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064A9" w:rsidP="00832AEF">
            <w:pPr>
              <w:pStyle w:val="DersBilgileri"/>
              <w:rPr>
                <w:szCs w:val="16"/>
              </w:rPr>
            </w:pPr>
            <w:r>
              <w:rPr>
                <w:szCs w:val="16"/>
              </w:rPr>
              <w:t>K</w:t>
            </w:r>
            <w:r w:rsidRPr="00EB1612">
              <w:rPr>
                <w:szCs w:val="16"/>
              </w:rPr>
              <w:t>adın çalışmaları alanındaki güncel konular, yaklaşımlar</w:t>
            </w:r>
            <w:r w:rsidR="002F3BFD">
              <w:rPr>
                <w:szCs w:val="16"/>
              </w:rPr>
              <w:t xml:space="preserve"> </w:t>
            </w:r>
            <w:r w:rsidRPr="00EB1612">
              <w:rPr>
                <w:szCs w:val="16"/>
              </w:rPr>
              <w:t>ve tartışmalar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652BC0" w:rsidP="00832AEF">
            <w:pPr>
              <w:pStyle w:val="DersBilgileri"/>
              <w:rPr>
                <w:szCs w:val="16"/>
              </w:rPr>
            </w:pPr>
            <w:r w:rsidRPr="00CD2583">
              <w:t>Dersin amacı, ilk olarak kadın araştırmaları konusundaki literatürle tanışmaktır</w:t>
            </w:r>
            <w:r>
              <w:t xml:space="preserve">. </w:t>
            </w:r>
            <w:r w:rsidR="00EB1612" w:rsidRPr="00EB1612">
              <w:rPr>
                <w:szCs w:val="16"/>
              </w:rPr>
              <w:t>Derste toplumsal cinsiyete dayalı ilişkiler bağlamında temel kuramsal gelişmeler tartışılıp, günümüzdeki en son çalışmalar üzerinde odaklanılarak, ilk dönemdeki klasik feminist teoriler ele alınmaktadır. Bu kuramsal yaklaşımlar ve tartışmalar liberal, sosyalist radikal ve materyalist feminizm; toplumsal cinsiyet ile etniklik ve sınıf, yurttaşlık, devlet ve ekonomi arasındaki ilişkileri içermektedir. Hane içinde, ekonomide ve politikada değişen toplumsal cinsiyet ilişkileri de irdelenip, toplumsal cinsiyet eşitsizlikleri çalışma yaşamında farklı yaklaşımlarla ele alınıp, kadın ve erkeklerin işgücü piyasasına katılımlarındaki değişmelerin sonuçları</w:t>
            </w:r>
            <w:r w:rsidR="00EB1612">
              <w:rPr>
                <w:szCs w:val="16"/>
              </w:rPr>
              <w:t xml:space="preserve"> </w:t>
            </w:r>
            <w:r w:rsidR="00EB1612" w:rsidRPr="00EB1612">
              <w:rPr>
                <w:szCs w:val="16"/>
              </w:rPr>
              <w:t>değerlendirilmektedir.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264D9" w:rsidP="00832AEF">
            <w:pPr>
              <w:pStyle w:val="DersBilgileri"/>
              <w:rPr>
                <w:szCs w:val="16"/>
              </w:rPr>
            </w:pPr>
            <w:r>
              <w:rPr>
                <w:szCs w:val="16"/>
              </w:rPr>
              <w:t>Bir yarıyıl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264D9"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264D9"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D79A1" w:rsidRDefault="00FD79A1" w:rsidP="00F86665">
            <w:pPr>
              <w:pStyle w:val="Kaynakca"/>
              <w:rPr>
                <w:szCs w:val="16"/>
                <w:lang w:val="tr-TR"/>
              </w:rPr>
            </w:pPr>
            <w:r w:rsidRPr="00FD79A1">
              <w:rPr>
                <w:szCs w:val="16"/>
                <w:lang w:val="tr-TR"/>
              </w:rPr>
              <w:t xml:space="preserve">Toplumsal </w:t>
            </w:r>
            <w:r w:rsidR="00A806F2">
              <w:rPr>
                <w:szCs w:val="16"/>
                <w:lang w:val="tr-TR"/>
              </w:rPr>
              <w:t>C</w:t>
            </w:r>
            <w:bookmarkStart w:id="0" w:name="_GoBack"/>
            <w:bookmarkEnd w:id="0"/>
            <w:r w:rsidRPr="00FD79A1">
              <w:rPr>
                <w:szCs w:val="16"/>
                <w:lang w:val="tr-TR"/>
              </w:rPr>
              <w:t xml:space="preserve">insiyet </w:t>
            </w:r>
            <w:r w:rsidR="00A806F2">
              <w:rPr>
                <w:szCs w:val="16"/>
                <w:lang w:val="tr-TR"/>
              </w:rPr>
              <w:t>S</w:t>
            </w:r>
            <w:r w:rsidRPr="00FD79A1">
              <w:rPr>
                <w:szCs w:val="16"/>
                <w:lang w:val="tr-TR"/>
              </w:rPr>
              <w:t xml:space="preserve">osyolojisi. </w:t>
            </w:r>
            <w:r w:rsidR="00401CCF">
              <w:rPr>
                <w:szCs w:val="16"/>
                <w:lang w:val="tr-TR"/>
              </w:rPr>
              <w:t>(</w:t>
            </w:r>
            <w:r w:rsidR="00253A61" w:rsidRPr="00FD79A1">
              <w:rPr>
                <w:szCs w:val="16"/>
                <w:lang w:val="tr-TR"/>
              </w:rPr>
              <w:t xml:space="preserve">Ecevit, Y., &amp; </w:t>
            </w:r>
            <w:proofErr w:type="spellStart"/>
            <w:r w:rsidR="00253A61" w:rsidRPr="00FD79A1">
              <w:rPr>
                <w:szCs w:val="16"/>
                <w:lang w:val="tr-TR"/>
              </w:rPr>
              <w:t>Karkıner</w:t>
            </w:r>
            <w:proofErr w:type="spellEnd"/>
            <w:r w:rsidR="00253A61" w:rsidRPr="00FD79A1">
              <w:rPr>
                <w:szCs w:val="16"/>
                <w:lang w:val="tr-TR"/>
              </w:rPr>
              <w:t xml:space="preserve">, </w:t>
            </w:r>
            <w:r w:rsidR="0025086A">
              <w:rPr>
                <w:szCs w:val="16"/>
                <w:lang w:val="tr-TR"/>
              </w:rPr>
              <w:t>N</w:t>
            </w:r>
            <w:r w:rsidR="00401CCF">
              <w:rPr>
                <w:szCs w:val="16"/>
                <w:lang w:val="tr-TR"/>
              </w:rPr>
              <w:t>)</w:t>
            </w:r>
          </w:p>
          <w:p w:rsidR="00A806F2" w:rsidRDefault="00A806F2" w:rsidP="00F86665">
            <w:pPr>
              <w:pStyle w:val="Kaynakca"/>
              <w:rPr>
                <w:szCs w:val="16"/>
                <w:lang w:val="tr-TR"/>
              </w:rPr>
            </w:pPr>
            <w:r w:rsidRPr="00A806F2">
              <w:rPr>
                <w:szCs w:val="16"/>
                <w:lang w:val="tr-TR"/>
              </w:rPr>
              <w:t xml:space="preserve">Toplumsal Cinsiyet Çalışmaları. </w:t>
            </w:r>
            <w:r>
              <w:rPr>
                <w:szCs w:val="16"/>
                <w:lang w:val="tr-TR"/>
              </w:rPr>
              <w:t>(</w:t>
            </w:r>
            <w:r w:rsidRPr="00A806F2">
              <w:rPr>
                <w:szCs w:val="16"/>
                <w:lang w:val="tr-TR"/>
              </w:rPr>
              <w:t xml:space="preserve">Ecevit, Y., &amp; </w:t>
            </w:r>
            <w:proofErr w:type="spellStart"/>
            <w:r w:rsidRPr="00A806F2">
              <w:rPr>
                <w:szCs w:val="16"/>
                <w:lang w:val="tr-TR"/>
              </w:rPr>
              <w:t>Karkıner</w:t>
            </w:r>
            <w:proofErr w:type="spellEnd"/>
            <w:r w:rsidRPr="00A806F2">
              <w:rPr>
                <w:szCs w:val="16"/>
                <w:lang w:val="tr-TR"/>
              </w:rPr>
              <w:t>, N</w:t>
            </w:r>
            <w:r>
              <w:rPr>
                <w:szCs w:val="16"/>
                <w:lang w:val="tr-TR"/>
              </w:rPr>
              <w:t>.)</w:t>
            </w:r>
          </w:p>
          <w:p w:rsidR="00F86665" w:rsidRPr="00F86665" w:rsidRDefault="00F86665" w:rsidP="00F86665">
            <w:pPr>
              <w:pStyle w:val="Kaynakca"/>
              <w:rPr>
                <w:szCs w:val="16"/>
                <w:lang w:val="tr-TR"/>
              </w:rPr>
            </w:pPr>
            <w:r w:rsidRPr="00F86665">
              <w:rPr>
                <w:szCs w:val="16"/>
                <w:lang w:val="tr-TR"/>
              </w:rPr>
              <w:t xml:space="preserve">Farklı Feminizmler Açısından Kadın Araştırmalarında Yöntem (Serpil </w:t>
            </w:r>
            <w:proofErr w:type="gramStart"/>
            <w:r w:rsidRPr="00F86665">
              <w:rPr>
                <w:szCs w:val="16"/>
                <w:lang w:val="tr-TR"/>
              </w:rPr>
              <w:t>Çakır,</w:t>
            </w:r>
            <w:proofErr w:type="gramEnd"/>
            <w:r w:rsidRPr="00F86665">
              <w:rPr>
                <w:szCs w:val="16"/>
                <w:lang w:val="tr-TR"/>
              </w:rPr>
              <w:t xml:space="preserve"> ve Necla </w:t>
            </w:r>
            <w:proofErr w:type="spellStart"/>
            <w:r w:rsidRPr="00F86665">
              <w:rPr>
                <w:szCs w:val="16"/>
                <w:lang w:val="tr-TR"/>
              </w:rPr>
              <w:t>Akgökçe</w:t>
            </w:r>
            <w:proofErr w:type="spellEnd"/>
            <w:r w:rsidRPr="00F86665">
              <w:rPr>
                <w:szCs w:val="16"/>
                <w:lang w:val="tr-TR"/>
              </w:rPr>
              <w:t>)</w:t>
            </w:r>
          </w:p>
          <w:p w:rsidR="00F86665" w:rsidRPr="00F86665" w:rsidRDefault="00F86665" w:rsidP="00F86665">
            <w:pPr>
              <w:pStyle w:val="Kaynakca"/>
              <w:rPr>
                <w:szCs w:val="16"/>
                <w:lang w:val="tr-TR"/>
              </w:rPr>
            </w:pPr>
            <w:r w:rsidRPr="00F86665">
              <w:rPr>
                <w:szCs w:val="16"/>
                <w:lang w:val="tr-TR"/>
              </w:rPr>
              <w:t>Sosyoloji (</w:t>
            </w:r>
            <w:proofErr w:type="spellStart"/>
            <w:r w:rsidRPr="00F86665">
              <w:rPr>
                <w:szCs w:val="16"/>
                <w:lang w:val="tr-TR"/>
              </w:rPr>
              <w:t>Tony</w:t>
            </w:r>
            <w:proofErr w:type="spellEnd"/>
            <w:r w:rsidRPr="00F86665">
              <w:rPr>
                <w:szCs w:val="16"/>
                <w:lang w:val="tr-TR"/>
              </w:rPr>
              <w:t xml:space="preserve"> </w:t>
            </w:r>
            <w:proofErr w:type="spellStart"/>
            <w:r w:rsidRPr="00F86665">
              <w:rPr>
                <w:szCs w:val="16"/>
                <w:lang w:val="tr-TR"/>
              </w:rPr>
              <w:t>Bilton</w:t>
            </w:r>
            <w:proofErr w:type="spellEnd"/>
            <w:r w:rsidRPr="00F86665">
              <w:rPr>
                <w:szCs w:val="16"/>
                <w:lang w:val="tr-TR"/>
              </w:rPr>
              <w:t xml:space="preserve">, </w:t>
            </w:r>
            <w:proofErr w:type="spellStart"/>
            <w:r w:rsidRPr="00F86665">
              <w:rPr>
                <w:szCs w:val="16"/>
                <w:lang w:val="tr-TR"/>
              </w:rPr>
              <w:t>Kevin</w:t>
            </w:r>
            <w:proofErr w:type="spellEnd"/>
            <w:r w:rsidRPr="00F86665">
              <w:rPr>
                <w:szCs w:val="16"/>
                <w:lang w:val="tr-TR"/>
              </w:rPr>
              <w:t xml:space="preserve"> </w:t>
            </w:r>
            <w:proofErr w:type="spellStart"/>
            <w:r w:rsidRPr="00F86665">
              <w:rPr>
                <w:szCs w:val="16"/>
                <w:lang w:val="tr-TR"/>
              </w:rPr>
              <w:t>Bonnett</w:t>
            </w:r>
            <w:proofErr w:type="spellEnd"/>
            <w:r w:rsidRPr="00F86665">
              <w:rPr>
                <w:szCs w:val="16"/>
                <w:lang w:val="tr-TR"/>
              </w:rPr>
              <w:t xml:space="preserve"> et al.)</w:t>
            </w:r>
          </w:p>
          <w:p w:rsidR="00F86665" w:rsidRPr="00F86665" w:rsidRDefault="00F86665" w:rsidP="00F86665">
            <w:pPr>
              <w:pStyle w:val="Kaynakca"/>
              <w:rPr>
                <w:szCs w:val="16"/>
                <w:lang w:val="tr-TR"/>
              </w:rPr>
            </w:pPr>
            <w:r w:rsidRPr="00F86665">
              <w:rPr>
                <w:szCs w:val="16"/>
                <w:lang w:val="tr-TR"/>
              </w:rPr>
              <w:t xml:space="preserve">Feminist Teori (Josephine </w:t>
            </w:r>
            <w:proofErr w:type="spellStart"/>
            <w:r w:rsidRPr="00F86665">
              <w:rPr>
                <w:szCs w:val="16"/>
                <w:lang w:val="tr-TR"/>
              </w:rPr>
              <w:t>Donovan</w:t>
            </w:r>
            <w:proofErr w:type="spellEnd"/>
            <w:r w:rsidRPr="00F86665">
              <w:rPr>
                <w:szCs w:val="16"/>
                <w:lang w:val="tr-TR"/>
              </w:rPr>
              <w:t>)</w:t>
            </w:r>
          </w:p>
          <w:p w:rsidR="00F86665" w:rsidRPr="00F86665" w:rsidRDefault="00F86665" w:rsidP="00F86665">
            <w:pPr>
              <w:pStyle w:val="Kaynakca"/>
              <w:rPr>
                <w:szCs w:val="16"/>
                <w:lang w:val="tr-TR"/>
              </w:rPr>
            </w:pPr>
            <w:r w:rsidRPr="00F86665">
              <w:rPr>
                <w:szCs w:val="16"/>
                <w:lang w:val="tr-TR"/>
              </w:rPr>
              <w:t>Cinsiyet ve Millet (</w:t>
            </w:r>
            <w:proofErr w:type="spellStart"/>
            <w:r w:rsidRPr="00F86665">
              <w:rPr>
                <w:szCs w:val="16"/>
                <w:lang w:val="tr-TR"/>
              </w:rPr>
              <w:t>Nira</w:t>
            </w:r>
            <w:proofErr w:type="spellEnd"/>
            <w:r w:rsidRPr="00F86665">
              <w:rPr>
                <w:szCs w:val="16"/>
                <w:lang w:val="tr-TR"/>
              </w:rPr>
              <w:t xml:space="preserve"> </w:t>
            </w:r>
            <w:proofErr w:type="spellStart"/>
            <w:r w:rsidRPr="00F86665">
              <w:rPr>
                <w:szCs w:val="16"/>
                <w:lang w:val="tr-TR"/>
              </w:rPr>
              <w:t>Yuval-Davis</w:t>
            </w:r>
            <w:proofErr w:type="spellEnd"/>
            <w:r w:rsidRPr="00F86665">
              <w:rPr>
                <w:szCs w:val="16"/>
                <w:lang w:val="tr-TR"/>
              </w:rPr>
              <w:t>)</w:t>
            </w:r>
          </w:p>
          <w:p w:rsidR="00F86665" w:rsidRPr="00F86665" w:rsidRDefault="00F86665" w:rsidP="00F86665">
            <w:pPr>
              <w:pStyle w:val="Kaynakca"/>
              <w:rPr>
                <w:szCs w:val="16"/>
                <w:lang w:val="tr-TR"/>
              </w:rPr>
            </w:pPr>
            <w:r w:rsidRPr="00F86665">
              <w:rPr>
                <w:szCs w:val="16"/>
                <w:lang w:val="tr-TR"/>
              </w:rPr>
              <w:t>Feminist Tarih Yazımında Sınıf ve Cinsiyet (</w:t>
            </w:r>
            <w:proofErr w:type="spellStart"/>
            <w:r w:rsidRPr="00F86665">
              <w:rPr>
                <w:szCs w:val="16"/>
                <w:lang w:val="tr-TR"/>
              </w:rPr>
              <w:t>Leonore</w:t>
            </w:r>
            <w:proofErr w:type="spellEnd"/>
            <w:r w:rsidRPr="00F86665">
              <w:rPr>
                <w:szCs w:val="16"/>
                <w:lang w:val="tr-TR"/>
              </w:rPr>
              <w:t xml:space="preserve"> </w:t>
            </w:r>
            <w:proofErr w:type="spellStart"/>
            <w:r w:rsidRPr="00F86665">
              <w:rPr>
                <w:szCs w:val="16"/>
                <w:lang w:val="tr-TR"/>
              </w:rPr>
              <w:t>Davidoff</w:t>
            </w:r>
            <w:proofErr w:type="spellEnd"/>
            <w:r w:rsidRPr="00F86665">
              <w:rPr>
                <w:szCs w:val="16"/>
                <w:lang w:val="tr-TR"/>
              </w:rPr>
              <w:t>)</w:t>
            </w:r>
          </w:p>
          <w:p w:rsidR="00F86665" w:rsidRPr="00F86665" w:rsidRDefault="00F86665" w:rsidP="00F86665">
            <w:pPr>
              <w:pStyle w:val="Kaynakca"/>
              <w:rPr>
                <w:szCs w:val="16"/>
                <w:lang w:val="tr-TR"/>
              </w:rPr>
            </w:pPr>
            <w:r w:rsidRPr="00F86665">
              <w:rPr>
                <w:szCs w:val="16"/>
                <w:lang w:val="tr-TR"/>
              </w:rPr>
              <w:t>Tarihin Cinsiyeti (Fatmagül Berktay)</w:t>
            </w:r>
          </w:p>
          <w:p w:rsidR="00F86665" w:rsidRPr="00F86665" w:rsidRDefault="00F86665" w:rsidP="00F86665">
            <w:pPr>
              <w:pStyle w:val="Kaynakca"/>
              <w:rPr>
                <w:szCs w:val="16"/>
                <w:lang w:val="tr-TR"/>
              </w:rPr>
            </w:pPr>
            <w:r w:rsidRPr="00F86665">
              <w:rPr>
                <w:szCs w:val="16"/>
                <w:lang w:val="tr-TR"/>
              </w:rPr>
              <w:t xml:space="preserve">Kadın Bakış açısından 1980’ler </w:t>
            </w:r>
            <w:r w:rsidR="00556718" w:rsidRPr="00F86665">
              <w:rPr>
                <w:szCs w:val="16"/>
                <w:lang w:val="tr-TR"/>
              </w:rPr>
              <w:t>Türkiye’sinde</w:t>
            </w:r>
            <w:r w:rsidRPr="00F86665">
              <w:rPr>
                <w:szCs w:val="16"/>
                <w:lang w:val="tr-TR"/>
              </w:rPr>
              <w:t xml:space="preserve"> </w:t>
            </w:r>
            <w:proofErr w:type="gramStart"/>
            <w:r w:rsidRPr="00F86665">
              <w:rPr>
                <w:szCs w:val="16"/>
                <w:lang w:val="tr-TR"/>
              </w:rPr>
              <w:t>Kadın(</w:t>
            </w:r>
            <w:proofErr w:type="gramEnd"/>
            <w:r w:rsidRPr="00F86665">
              <w:rPr>
                <w:szCs w:val="16"/>
                <w:lang w:val="tr-TR"/>
              </w:rPr>
              <w:t>Tekeli, Şirin)</w:t>
            </w:r>
          </w:p>
          <w:p w:rsidR="00BC32DD" w:rsidRPr="001A2552" w:rsidRDefault="00F86665" w:rsidP="00F86665">
            <w:pPr>
              <w:pStyle w:val="Kaynakca"/>
              <w:rPr>
                <w:szCs w:val="16"/>
                <w:lang w:val="tr-TR"/>
              </w:rPr>
            </w:pPr>
            <w:r w:rsidRPr="00F86665">
              <w:rPr>
                <w:szCs w:val="16"/>
                <w:lang w:val="tr-TR"/>
              </w:rPr>
              <w:t xml:space="preserve">Türkiye'de ve Avrupa </w:t>
            </w:r>
            <w:r w:rsidR="00556718" w:rsidRPr="00F86665">
              <w:rPr>
                <w:szCs w:val="16"/>
                <w:lang w:val="tr-TR"/>
              </w:rPr>
              <w:t>Birliği’nde</w:t>
            </w:r>
            <w:r w:rsidRPr="00F86665">
              <w:rPr>
                <w:szCs w:val="16"/>
                <w:lang w:val="tr-TR"/>
              </w:rPr>
              <w:t xml:space="preserve"> </w:t>
            </w:r>
            <w:r w:rsidR="00556718" w:rsidRPr="00F86665">
              <w:rPr>
                <w:szCs w:val="16"/>
                <w:lang w:val="tr-TR"/>
              </w:rPr>
              <w:t>Kadının</w:t>
            </w:r>
            <w:r w:rsidRPr="00F86665">
              <w:rPr>
                <w:szCs w:val="16"/>
                <w:lang w:val="tr-TR"/>
              </w:rPr>
              <w:t xml:space="preserve"> Konumu: Kazanımlar, Sorunlar, Umutlar (</w:t>
            </w:r>
            <w:proofErr w:type="spellStart"/>
            <w:r w:rsidRPr="00F86665">
              <w:rPr>
                <w:szCs w:val="16"/>
                <w:lang w:val="tr-TR"/>
              </w:rPr>
              <w:t>Ka</w:t>
            </w:r>
            <w:proofErr w:type="spellEnd"/>
            <w:r w:rsidRPr="00F86665">
              <w:rPr>
                <w:szCs w:val="16"/>
                <w:lang w:val="tr-TR"/>
              </w:rPr>
              <w:t>-Der)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2264D9"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264D9"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264D9"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806F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31B00"/>
    <w:rsid w:val="0007171B"/>
    <w:rsid w:val="000A48ED"/>
    <w:rsid w:val="000F7021"/>
    <w:rsid w:val="002264D9"/>
    <w:rsid w:val="0025086A"/>
    <w:rsid w:val="00253A61"/>
    <w:rsid w:val="002D6E79"/>
    <w:rsid w:val="002F3BFD"/>
    <w:rsid w:val="002F4C52"/>
    <w:rsid w:val="00324758"/>
    <w:rsid w:val="00401CCF"/>
    <w:rsid w:val="00417A45"/>
    <w:rsid w:val="004219B5"/>
    <w:rsid w:val="004B67D5"/>
    <w:rsid w:val="004D129E"/>
    <w:rsid w:val="005064A9"/>
    <w:rsid w:val="00556718"/>
    <w:rsid w:val="005E364E"/>
    <w:rsid w:val="00652BC0"/>
    <w:rsid w:val="00675816"/>
    <w:rsid w:val="00727DA2"/>
    <w:rsid w:val="00824EAA"/>
    <w:rsid w:val="00832BE3"/>
    <w:rsid w:val="008B2116"/>
    <w:rsid w:val="00907ABB"/>
    <w:rsid w:val="00914946"/>
    <w:rsid w:val="00933D34"/>
    <w:rsid w:val="00A806F2"/>
    <w:rsid w:val="00BC32DD"/>
    <w:rsid w:val="00C7473F"/>
    <w:rsid w:val="00CD2333"/>
    <w:rsid w:val="00D1001D"/>
    <w:rsid w:val="00E84BDC"/>
    <w:rsid w:val="00EB1612"/>
    <w:rsid w:val="00F070D4"/>
    <w:rsid w:val="00F86665"/>
    <w:rsid w:val="00FD79A1"/>
    <w:rsid w:val="00FF6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2DF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84388">
      <w:bodyDiv w:val="1"/>
      <w:marLeft w:val="0"/>
      <w:marRight w:val="0"/>
      <w:marTop w:val="0"/>
      <w:marBottom w:val="0"/>
      <w:divBdr>
        <w:top w:val="none" w:sz="0" w:space="0" w:color="auto"/>
        <w:left w:val="none" w:sz="0" w:space="0" w:color="auto"/>
        <w:bottom w:val="none" w:sz="0" w:space="0" w:color="auto"/>
        <w:right w:val="none" w:sz="0" w:space="0" w:color="auto"/>
      </w:divBdr>
    </w:div>
    <w:div w:id="649479872">
      <w:bodyDiv w:val="1"/>
      <w:marLeft w:val="0"/>
      <w:marRight w:val="0"/>
      <w:marTop w:val="0"/>
      <w:marBottom w:val="0"/>
      <w:divBdr>
        <w:top w:val="none" w:sz="0" w:space="0" w:color="auto"/>
        <w:left w:val="none" w:sz="0" w:space="0" w:color="auto"/>
        <w:bottom w:val="none" w:sz="0" w:space="0" w:color="auto"/>
        <w:right w:val="none" w:sz="0" w:space="0" w:color="auto"/>
      </w:divBdr>
    </w:div>
    <w:div w:id="666206166">
      <w:bodyDiv w:val="1"/>
      <w:marLeft w:val="0"/>
      <w:marRight w:val="0"/>
      <w:marTop w:val="0"/>
      <w:marBottom w:val="0"/>
      <w:divBdr>
        <w:top w:val="none" w:sz="0" w:space="0" w:color="auto"/>
        <w:left w:val="none" w:sz="0" w:space="0" w:color="auto"/>
        <w:bottom w:val="none" w:sz="0" w:space="0" w:color="auto"/>
        <w:right w:val="none" w:sz="0" w:space="0" w:color="auto"/>
      </w:divBdr>
    </w:div>
    <w:div w:id="912931487">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1040132481">
      <w:bodyDiv w:val="1"/>
      <w:marLeft w:val="0"/>
      <w:marRight w:val="0"/>
      <w:marTop w:val="0"/>
      <w:marBottom w:val="0"/>
      <w:divBdr>
        <w:top w:val="none" w:sz="0" w:space="0" w:color="auto"/>
        <w:left w:val="none" w:sz="0" w:space="0" w:color="auto"/>
        <w:bottom w:val="none" w:sz="0" w:space="0" w:color="auto"/>
        <w:right w:val="none" w:sz="0" w:space="0" w:color="auto"/>
      </w:divBdr>
    </w:div>
    <w:div w:id="1083449957">
      <w:bodyDiv w:val="1"/>
      <w:marLeft w:val="0"/>
      <w:marRight w:val="0"/>
      <w:marTop w:val="0"/>
      <w:marBottom w:val="0"/>
      <w:divBdr>
        <w:top w:val="none" w:sz="0" w:space="0" w:color="auto"/>
        <w:left w:val="none" w:sz="0" w:space="0" w:color="auto"/>
        <w:bottom w:val="none" w:sz="0" w:space="0" w:color="auto"/>
        <w:right w:val="none" w:sz="0" w:space="0" w:color="auto"/>
      </w:divBdr>
    </w:div>
    <w:div w:id="1085036132">
      <w:bodyDiv w:val="1"/>
      <w:marLeft w:val="0"/>
      <w:marRight w:val="0"/>
      <w:marTop w:val="0"/>
      <w:marBottom w:val="0"/>
      <w:divBdr>
        <w:top w:val="none" w:sz="0" w:space="0" w:color="auto"/>
        <w:left w:val="none" w:sz="0" w:space="0" w:color="auto"/>
        <w:bottom w:val="none" w:sz="0" w:space="0" w:color="auto"/>
        <w:right w:val="none" w:sz="0" w:space="0" w:color="auto"/>
      </w:divBdr>
    </w:div>
    <w:div w:id="1264073642">
      <w:bodyDiv w:val="1"/>
      <w:marLeft w:val="0"/>
      <w:marRight w:val="0"/>
      <w:marTop w:val="0"/>
      <w:marBottom w:val="0"/>
      <w:divBdr>
        <w:top w:val="none" w:sz="0" w:space="0" w:color="auto"/>
        <w:left w:val="none" w:sz="0" w:space="0" w:color="auto"/>
        <w:bottom w:val="none" w:sz="0" w:space="0" w:color="auto"/>
        <w:right w:val="none" w:sz="0" w:space="0" w:color="auto"/>
      </w:divBdr>
    </w:div>
    <w:div w:id="1391808084">
      <w:bodyDiv w:val="1"/>
      <w:marLeft w:val="0"/>
      <w:marRight w:val="0"/>
      <w:marTop w:val="0"/>
      <w:marBottom w:val="0"/>
      <w:divBdr>
        <w:top w:val="none" w:sz="0" w:space="0" w:color="auto"/>
        <w:left w:val="none" w:sz="0" w:space="0" w:color="auto"/>
        <w:bottom w:val="none" w:sz="0" w:space="0" w:color="auto"/>
        <w:right w:val="none" w:sz="0" w:space="0" w:color="auto"/>
      </w:divBdr>
    </w:div>
    <w:div w:id="1428187082">
      <w:bodyDiv w:val="1"/>
      <w:marLeft w:val="0"/>
      <w:marRight w:val="0"/>
      <w:marTop w:val="0"/>
      <w:marBottom w:val="0"/>
      <w:divBdr>
        <w:top w:val="none" w:sz="0" w:space="0" w:color="auto"/>
        <w:left w:val="none" w:sz="0" w:space="0" w:color="auto"/>
        <w:bottom w:val="none" w:sz="0" w:space="0" w:color="auto"/>
        <w:right w:val="none" w:sz="0" w:space="0" w:color="auto"/>
      </w:divBdr>
    </w:div>
    <w:div w:id="1622148840">
      <w:bodyDiv w:val="1"/>
      <w:marLeft w:val="0"/>
      <w:marRight w:val="0"/>
      <w:marTop w:val="0"/>
      <w:marBottom w:val="0"/>
      <w:divBdr>
        <w:top w:val="none" w:sz="0" w:space="0" w:color="auto"/>
        <w:left w:val="none" w:sz="0" w:space="0" w:color="auto"/>
        <w:bottom w:val="none" w:sz="0" w:space="0" w:color="auto"/>
        <w:right w:val="none" w:sz="0" w:space="0" w:color="auto"/>
      </w:divBdr>
    </w:div>
    <w:div w:id="1636518591">
      <w:bodyDiv w:val="1"/>
      <w:marLeft w:val="0"/>
      <w:marRight w:val="0"/>
      <w:marTop w:val="0"/>
      <w:marBottom w:val="0"/>
      <w:divBdr>
        <w:top w:val="none" w:sz="0" w:space="0" w:color="auto"/>
        <w:left w:val="none" w:sz="0" w:space="0" w:color="auto"/>
        <w:bottom w:val="none" w:sz="0" w:space="0" w:color="auto"/>
        <w:right w:val="none" w:sz="0" w:space="0" w:color="auto"/>
      </w:divBdr>
    </w:div>
    <w:div w:id="1653172411">
      <w:bodyDiv w:val="1"/>
      <w:marLeft w:val="0"/>
      <w:marRight w:val="0"/>
      <w:marTop w:val="0"/>
      <w:marBottom w:val="0"/>
      <w:divBdr>
        <w:top w:val="none" w:sz="0" w:space="0" w:color="auto"/>
        <w:left w:val="none" w:sz="0" w:space="0" w:color="auto"/>
        <w:bottom w:val="none" w:sz="0" w:space="0" w:color="auto"/>
        <w:right w:val="none" w:sz="0" w:space="0" w:color="auto"/>
      </w:divBdr>
    </w:div>
    <w:div w:id="1682396585">
      <w:bodyDiv w:val="1"/>
      <w:marLeft w:val="0"/>
      <w:marRight w:val="0"/>
      <w:marTop w:val="0"/>
      <w:marBottom w:val="0"/>
      <w:divBdr>
        <w:top w:val="none" w:sz="0" w:space="0" w:color="auto"/>
        <w:left w:val="none" w:sz="0" w:space="0" w:color="auto"/>
        <w:bottom w:val="none" w:sz="0" w:space="0" w:color="auto"/>
        <w:right w:val="none" w:sz="0" w:space="0" w:color="auto"/>
      </w:divBdr>
    </w:div>
    <w:div w:id="1803962468">
      <w:bodyDiv w:val="1"/>
      <w:marLeft w:val="0"/>
      <w:marRight w:val="0"/>
      <w:marTop w:val="0"/>
      <w:marBottom w:val="0"/>
      <w:divBdr>
        <w:top w:val="none" w:sz="0" w:space="0" w:color="auto"/>
        <w:left w:val="none" w:sz="0" w:space="0" w:color="auto"/>
        <w:bottom w:val="none" w:sz="0" w:space="0" w:color="auto"/>
        <w:right w:val="none" w:sz="0" w:space="0" w:color="auto"/>
      </w:divBdr>
    </w:div>
    <w:div w:id="1937981462">
      <w:bodyDiv w:val="1"/>
      <w:marLeft w:val="0"/>
      <w:marRight w:val="0"/>
      <w:marTop w:val="0"/>
      <w:marBottom w:val="0"/>
      <w:divBdr>
        <w:top w:val="none" w:sz="0" w:space="0" w:color="auto"/>
        <w:left w:val="none" w:sz="0" w:space="0" w:color="auto"/>
        <w:bottom w:val="none" w:sz="0" w:space="0" w:color="auto"/>
        <w:right w:val="none" w:sz="0" w:space="0" w:color="auto"/>
      </w:divBdr>
    </w:div>
    <w:div w:id="21433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276</Words>
  <Characters>1575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bilgiseyerim</dc:creator>
  <cp:keywords/>
  <dc:description/>
  <cp:lastModifiedBy>bilgiseyerim</cp:lastModifiedBy>
  <cp:revision>36</cp:revision>
  <dcterms:created xsi:type="dcterms:W3CDTF">2018-03-24T11:21:00Z</dcterms:created>
  <dcterms:modified xsi:type="dcterms:W3CDTF">2018-04-11T15:56:00Z</dcterms:modified>
</cp:coreProperties>
</file>