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5D" w:rsidRPr="00670D5D" w:rsidRDefault="00670D5D" w:rsidP="00670D5D">
      <w:pPr>
        <w:keepNext/>
        <w:keepLines/>
        <w:spacing w:before="360" w:after="360"/>
        <w:jc w:val="center"/>
        <w:outlineLvl w:val="0"/>
        <w:rPr>
          <w:rFonts w:eastAsiaTheme="majorEastAsia" w:cstheme="minorHAnsi"/>
          <w:b/>
          <w:bCs/>
          <w:sz w:val="28"/>
          <w:szCs w:val="28"/>
        </w:rPr>
      </w:pPr>
      <w:bookmarkStart w:id="0" w:name="_Toc518986688"/>
      <w:r w:rsidRPr="00670D5D">
        <w:rPr>
          <w:rFonts w:eastAsiaTheme="majorEastAsia" w:cstheme="minorHAnsi"/>
          <w:b/>
          <w:bCs/>
          <w:sz w:val="28"/>
          <w:szCs w:val="28"/>
        </w:rPr>
        <w:t>Dördüncü Haçlı Seferi</w:t>
      </w:r>
      <w:bookmarkEnd w:id="0"/>
    </w:p>
    <w:p w:rsidR="00670D5D" w:rsidRPr="00670D5D" w:rsidRDefault="00670D5D" w:rsidP="00670D5D">
      <w:pPr>
        <w:keepNext/>
        <w:widowControl w:val="0"/>
        <w:suppressLineNumbers/>
        <w:suppressAutoHyphens/>
        <w:ind w:firstLine="567"/>
        <w:jc w:val="both"/>
        <w:rPr>
          <w:rFonts w:cstheme="minorHAnsi"/>
          <w:sz w:val="24"/>
          <w:szCs w:val="24"/>
        </w:rPr>
      </w:pPr>
      <w:r w:rsidRPr="00670D5D">
        <w:rPr>
          <w:rFonts w:cstheme="minorHAnsi"/>
          <w:sz w:val="24"/>
          <w:szCs w:val="24"/>
        </w:rPr>
        <w:t xml:space="preserve">1198’de Papalık tahtına çıkan III. </w:t>
      </w:r>
      <w:proofErr w:type="spellStart"/>
      <w:r w:rsidRPr="00670D5D">
        <w:rPr>
          <w:rFonts w:cstheme="minorHAnsi"/>
          <w:sz w:val="24"/>
          <w:szCs w:val="24"/>
        </w:rPr>
        <w:t>Innocentius</w:t>
      </w:r>
      <w:proofErr w:type="spellEnd"/>
      <w:r w:rsidRPr="00670D5D">
        <w:rPr>
          <w:rFonts w:cstheme="minorHAnsi"/>
          <w:sz w:val="24"/>
          <w:szCs w:val="24"/>
        </w:rPr>
        <w:t xml:space="preserve"> Doğu’ya yeni bir Haçlı seferi düzenlenmesini istiyor ve bunu gerçekleştirmeyi </w:t>
      </w:r>
      <w:proofErr w:type="spellStart"/>
      <w:r w:rsidRPr="00670D5D">
        <w:rPr>
          <w:rFonts w:cstheme="minorHAnsi"/>
          <w:sz w:val="24"/>
          <w:szCs w:val="24"/>
        </w:rPr>
        <w:t>Papalık’ın</w:t>
      </w:r>
      <w:proofErr w:type="spellEnd"/>
      <w:r w:rsidRPr="00670D5D">
        <w:rPr>
          <w:rFonts w:cstheme="minorHAnsi"/>
          <w:sz w:val="24"/>
          <w:szCs w:val="24"/>
        </w:rPr>
        <w:t xml:space="preserve"> görevi sayıyordu. Bu sebeple yolladığı elçi heyetleri ve yazdığı mektuplarla Avrupa’nın söz sahibi kişilerini bu harekete katılmaya çağırdı. Başta her yerde sevilen </w:t>
      </w:r>
      <w:proofErr w:type="spellStart"/>
      <w:r w:rsidRPr="00670D5D">
        <w:rPr>
          <w:rFonts w:cstheme="minorHAnsi"/>
          <w:sz w:val="24"/>
          <w:szCs w:val="24"/>
        </w:rPr>
        <w:t>vâiz</w:t>
      </w:r>
      <w:proofErr w:type="spellEnd"/>
      <w:r w:rsidRPr="00670D5D">
        <w:rPr>
          <w:rFonts w:cstheme="minorHAnsi"/>
          <w:sz w:val="24"/>
          <w:szCs w:val="24"/>
        </w:rPr>
        <w:t xml:space="preserve"> </w:t>
      </w:r>
      <w:proofErr w:type="spellStart"/>
      <w:r w:rsidRPr="00670D5D">
        <w:rPr>
          <w:rFonts w:cstheme="minorHAnsi"/>
          <w:sz w:val="24"/>
          <w:szCs w:val="24"/>
        </w:rPr>
        <w:t>Foulques</w:t>
      </w:r>
      <w:proofErr w:type="spellEnd"/>
      <w:r w:rsidRPr="00670D5D">
        <w:rPr>
          <w:rFonts w:cstheme="minorHAnsi"/>
          <w:sz w:val="24"/>
          <w:szCs w:val="24"/>
        </w:rPr>
        <w:t xml:space="preserve"> de </w:t>
      </w:r>
      <w:proofErr w:type="spellStart"/>
      <w:r w:rsidRPr="00670D5D">
        <w:rPr>
          <w:rFonts w:cstheme="minorHAnsi"/>
          <w:sz w:val="24"/>
          <w:szCs w:val="24"/>
        </w:rPr>
        <w:t>Neuilly</w:t>
      </w:r>
      <w:proofErr w:type="spellEnd"/>
      <w:r w:rsidRPr="00670D5D">
        <w:rPr>
          <w:rFonts w:cstheme="minorHAnsi"/>
          <w:sz w:val="24"/>
          <w:szCs w:val="24"/>
        </w:rPr>
        <w:t xml:space="preserve"> olmak üzere birçok din adamı bu konuda vaazlar veriyordu. 1199’da papa sefere mali güç temini için yeni bir vergi koydu (bu vergi daha sonra Papalık gelir vergisi haline dönüşmüştür). Kudüs Kralı </w:t>
      </w:r>
      <w:proofErr w:type="spellStart"/>
      <w:r w:rsidRPr="00670D5D">
        <w:rPr>
          <w:rFonts w:cstheme="minorHAnsi"/>
          <w:sz w:val="24"/>
          <w:szCs w:val="24"/>
        </w:rPr>
        <w:t>Henri’nin</w:t>
      </w:r>
      <w:proofErr w:type="spellEnd"/>
      <w:r w:rsidRPr="00670D5D">
        <w:rPr>
          <w:rFonts w:cstheme="minorHAnsi"/>
          <w:sz w:val="24"/>
          <w:szCs w:val="24"/>
        </w:rPr>
        <w:t xml:space="preserve"> kardeşi </w:t>
      </w:r>
      <w:proofErr w:type="spellStart"/>
      <w:r w:rsidRPr="00670D5D">
        <w:rPr>
          <w:rFonts w:cstheme="minorHAnsi"/>
          <w:sz w:val="24"/>
          <w:szCs w:val="24"/>
        </w:rPr>
        <w:t>Champagne</w:t>
      </w:r>
      <w:proofErr w:type="spellEnd"/>
      <w:r w:rsidRPr="00670D5D">
        <w:rPr>
          <w:rFonts w:cstheme="minorHAnsi"/>
          <w:sz w:val="24"/>
          <w:szCs w:val="24"/>
        </w:rPr>
        <w:t xml:space="preserve"> Kontu </w:t>
      </w:r>
      <w:proofErr w:type="spellStart"/>
      <w:r w:rsidRPr="00670D5D">
        <w:rPr>
          <w:rFonts w:cstheme="minorHAnsi"/>
          <w:sz w:val="24"/>
          <w:szCs w:val="24"/>
        </w:rPr>
        <w:t>Thibaut</w:t>
      </w:r>
      <w:proofErr w:type="spellEnd"/>
      <w:r w:rsidRPr="00670D5D">
        <w:rPr>
          <w:rFonts w:cstheme="minorHAnsi"/>
          <w:sz w:val="24"/>
          <w:szCs w:val="24"/>
        </w:rPr>
        <w:t xml:space="preserve"> tarafından 1199 Kasımında düzenlenen şövalyeler arası yarışma oyunları sırasında Fransız asillerinin Haçlı yemini etmesi ve daha sonra buna başkalarının da katılmasıyla yeni bir Haçlı seferi hazırlıkları fiilen başlamış oldu. </w:t>
      </w:r>
      <w:proofErr w:type="spellStart"/>
      <w:r w:rsidRPr="00670D5D">
        <w:rPr>
          <w:rFonts w:cstheme="minorHAnsi"/>
          <w:sz w:val="24"/>
          <w:szCs w:val="24"/>
        </w:rPr>
        <w:t>Thibaut</w:t>
      </w:r>
      <w:proofErr w:type="spellEnd"/>
      <w:r w:rsidRPr="00670D5D">
        <w:rPr>
          <w:rFonts w:cstheme="minorHAnsi"/>
          <w:sz w:val="24"/>
          <w:szCs w:val="24"/>
        </w:rPr>
        <w:t xml:space="preserve"> seferin reisi seçildi ve bu seferin o sırada İslâm dünyasının merkezi haline gelmiş bulunan Mısır üzerine yapılması kararlaştırıldı. Mısır’a gidebilmek için Venedik ile temas kurulup gemi teminine çalışıldı. Fakat Venedik’in Mısır ile ticari bağlantıları olduğundan Mısır’a yapılacak bir Haçlı seferi çıkarlarına uygun düşmüyordu. Bizans’tan nefret eden Venedik hâkimi </w:t>
      </w:r>
      <w:proofErr w:type="spellStart"/>
      <w:r w:rsidRPr="00670D5D">
        <w:rPr>
          <w:rFonts w:cstheme="minorHAnsi"/>
          <w:sz w:val="24"/>
          <w:szCs w:val="24"/>
        </w:rPr>
        <w:t>Enrico</w:t>
      </w:r>
      <w:proofErr w:type="spellEnd"/>
      <w:r w:rsidRPr="00670D5D">
        <w:rPr>
          <w:rFonts w:cstheme="minorHAnsi"/>
          <w:sz w:val="24"/>
          <w:szCs w:val="24"/>
        </w:rPr>
        <w:t xml:space="preserve"> </w:t>
      </w:r>
      <w:proofErr w:type="spellStart"/>
      <w:r w:rsidRPr="00670D5D">
        <w:rPr>
          <w:rFonts w:cstheme="minorHAnsi"/>
          <w:sz w:val="24"/>
          <w:szCs w:val="24"/>
        </w:rPr>
        <w:t>Dandolo</w:t>
      </w:r>
      <w:proofErr w:type="spellEnd"/>
      <w:r w:rsidRPr="00670D5D">
        <w:rPr>
          <w:rFonts w:cstheme="minorHAnsi"/>
          <w:sz w:val="24"/>
          <w:szCs w:val="24"/>
        </w:rPr>
        <w:t xml:space="preserve">, Mısır yerine İstanbul üzerine yapılacak bir seferin Venedik açısından çok daha yararlı olacağını düşünüyordu. Başlangıçta papa ve Haçlılar bu görüşe katılmadıysa da 1201’de </w:t>
      </w:r>
      <w:proofErr w:type="spellStart"/>
      <w:r w:rsidRPr="00670D5D">
        <w:rPr>
          <w:rFonts w:cstheme="minorHAnsi"/>
          <w:sz w:val="24"/>
          <w:szCs w:val="24"/>
        </w:rPr>
        <w:t>Thibaut’nun</w:t>
      </w:r>
      <w:proofErr w:type="spellEnd"/>
      <w:r w:rsidRPr="00670D5D">
        <w:rPr>
          <w:rFonts w:cstheme="minorHAnsi"/>
          <w:sz w:val="24"/>
          <w:szCs w:val="24"/>
        </w:rPr>
        <w:t xml:space="preserve"> ölümünden sonra yerine reis seçilen </w:t>
      </w:r>
      <w:proofErr w:type="spellStart"/>
      <w:r w:rsidRPr="00670D5D">
        <w:rPr>
          <w:rFonts w:cstheme="minorHAnsi"/>
          <w:sz w:val="24"/>
          <w:szCs w:val="24"/>
        </w:rPr>
        <w:t>Boniface</w:t>
      </w:r>
      <w:proofErr w:type="spellEnd"/>
      <w:r w:rsidRPr="00670D5D">
        <w:rPr>
          <w:rFonts w:cstheme="minorHAnsi"/>
          <w:sz w:val="24"/>
          <w:szCs w:val="24"/>
        </w:rPr>
        <w:t xml:space="preserve"> de </w:t>
      </w:r>
      <w:proofErr w:type="spellStart"/>
      <w:r w:rsidRPr="00670D5D">
        <w:rPr>
          <w:rFonts w:cstheme="minorHAnsi"/>
          <w:sz w:val="24"/>
          <w:szCs w:val="24"/>
        </w:rPr>
        <w:t>Montferrat</w:t>
      </w:r>
      <w:proofErr w:type="spellEnd"/>
      <w:r w:rsidRPr="00670D5D">
        <w:rPr>
          <w:rFonts w:cstheme="minorHAnsi"/>
          <w:sz w:val="24"/>
          <w:szCs w:val="24"/>
        </w:rPr>
        <w:t xml:space="preserve">, </w:t>
      </w:r>
      <w:proofErr w:type="spellStart"/>
      <w:r w:rsidRPr="00670D5D">
        <w:rPr>
          <w:rFonts w:cstheme="minorHAnsi"/>
          <w:sz w:val="24"/>
          <w:szCs w:val="24"/>
        </w:rPr>
        <w:t>Enrico</w:t>
      </w:r>
      <w:proofErr w:type="spellEnd"/>
      <w:r w:rsidRPr="00670D5D">
        <w:rPr>
          <w:rFonts w:cstheme="minorHAnsi"/>
          <w:sz w:val="24"/>
          <w:szCs w:val="24"/>
        </w:rPr>
        <w:t xml:space="preserve"> </w:t>
      </w:r>
      <w:proofErr w:type="spellStart"/>
      <w:r w:rsidRPr="00670D5D">
        <w:rPr>
          <w:rFonts w:cstheme="minorHAnsi"/>
          <w:sz w:val="24"/>
          <w:szCs w:val="24"/>
        </w:rPr>
        <w:t>Dandolo</w:t>
      </w:r>
      <w:proofErr w:type="spellEnd"/>
      <w:r w:rsidRPr="00670D5D">
        <w:rPr>
          <w:rFonts w:cstheme="minorHAnsi"/>
          <w:sz w:val="24"/>
          <w:szCs w:val="24"/>
        </w:rPr>
        <w:t xml:space="preserve"> ile anlaşınca seferin yönlendirilmesi tamamen Venedik’in eline geçti. </w:t>
      </w:r>
    </w:p>
    <w:p w:rsidR="00670D5D" w:rsidRPr="00670D5D" w:rsidRDefault="00670D5D" w:rsidP="00670D5D">
      <w:pPr>
        <w:keepNext/>
        <w:widowControl w:val="0"/>
        <w:suppressLineNumbers/>
        <w:suppressAutoHyphens/>
        <w:ind w:firstLine="567"/>
        <w:jc w:val="both"/>
        <w:rPr>
          <w:rFonts w:cstheme="minorHAnsi"/>
          <w:sz w:val="24"/>
          <w:szCs w:val="24"/>
        </w:rPr>
      </w:pPr>
      <w:r w:rsidRPr="00670D5D">
        <w:rPr>
          <w:rFonts w:cstheme="minorHAnsi"/>
          <w:sz w:val="24"/>
          <w:szCs w:val="24"/>
        </w:rPr>
        <w:t xml:space="preserve">1202 yazında Haçlılar Venedik’te toplandılar. Ancak antlaşma uyarınca yolculuk için Venedik’e ödenmesi gereken para yeterli değildi. Sonuçta Haçlılar, para ödemek yerine Venedik’in Macar hâkimiyetindeki Zara şehrini zaptına yardım etmeyi kabul ettiler. Zara bir Hıristiyan şehri olmasına rağmen Haçlılar tarafından 15 Kasım 1202’de ele geçirilip yağmalandı. Daha seferin başında Haçlıların bu şekilde davranması, aslında Haçlı Seferleri’nin başından beri Doğu’daki din </w:t>
      </w:r>
      <w:r w:rsidR="001A2E97" w:rsidRPr="00670D5D">
        <w:rPr>
          <w:rFonts w:cstheme="minorHAnsi"/>
          <w:sz w:val="24"/>
          <w:szCs w:val="24"/>
        </w:rPr>
        <w:t>kardeşlerine</w:t>
      </w:r>
      <w:r w:rsidRPr="00670D5D">
        <w:rPr>
          <w:rFonts w:cstheme="minorHAnsi"/>
          <w:sz w:val="24"/>
          <w:szCs w:val="24"/>
        </w:rPr>
        <w:t xml:space="preserve"> yardım amacıyla değil sadece kendi çıkarlarına uygun olarak Doğu’da hâkimiyet kurmak üzere planlandığını bir defa daha ortaya koyuyordu. Haçlı ordusuna henüz Zara’da bulunurken, kardeşi III. </w:t>
      </w:r>
      <w:proofErr w:type="spellStart"/>
      <w:r w:rsidRPr="00670D5D">
        <w:rPr>
          <w:rFonts w:cstheme="minorHAnsi"/>
          <w:sz w:val="24"/>
          <w:szCs w:val="24"/>
        </w:rPr>
        <w:t>Aleksios</w:t>
      </w:r>
      <w:proofErr w:type="spellEnd"/>
      <w:r w:rsidRPr="00670D5D">
        <w:rPr>
          <w:rFonts w:cstheme="minorHAnsi"/>
          <w:sz w:val="24"/>
          <w:szCs w:val="24"/>
        </w:rPr>
        <w:t xml:space="preserve"> </w:t>
      </w:r>
      <w:proofErr w:type="spellStart"/>
      <w:r w:rsidRPr="00670D5D">
        <w:rPr>
          <w:rFonts w:cstheme="minorHAnsi"/>
          <w:sz w:val="24"/>
          <w:szCs w:val="24"/>
        </w:rPr>
        <w:t>Angelos</w:t>
      </w:r>
      <w:proofErr w:type="spellEnd"/>
      <w:r w:rsidRPr="00670D5D">
        <w:rPr>
          <w:rFonts w:cstheme="minorHAnsi"/>
          <w:sz w:val="24"/>
          <w:szCs w:val="24"/>
        </w:rPr>
        <w:t xml:space="preserve"> tarafından Bizans tahtından indirilmiş olan eski imparator II. </w:t>
      </w:r>
      <w:proofErr w:type="spellStart"/>
      <w:r w:rsidRPr="00670D5D">
        <w:rPr>
          <w:rFonts w:cstheme="minorHAnsi"/>
          <w:sz w:val="24"/>
          <w:szCs w:val="24"/>
        </w:rPr>
        <w:t>Isaakios</w:t>
      </w:r>
      <w:proofErr w:type="spellEnd"/>
      <w:r w:rsidRPr="00670D5D">
        <w:rPr>
          <w:rFonts w:cstheme="minorHAnsi"/>
          <w:sz w:val="24"/>
          <w:szCs w:val="24"/>
        </w:rPr>
        <w:t xml:space="preserve"> </w:t>
      </w:r>
      <w:proofErr w:type="spellStart"/>
      <w:r w:rsidRPr="00670D5D">
        <w:rPr>
          <w:rFonts w:cstheme="minorHAnsi"/>
          <w:sz w:val="24"/>
          <w:szCs w:val="24"/>
        </w:rPr>
        <w:t>Angelos’un</w:t>
      </w:r>
      <w:proofErr w:type="spellEnd"/>
      <w:r w:rsidRPr="00670D5D">
        <w:rPr>
          <w:rFonts w:cstheme="minorHAnsi"/>
          <w:sz w:val="24"/>
          <w:szCs w:val="24"/>
        </w:rPr>
        <w:t xml:space="preserve"> oğlu </w:t>
      </w:r>
      <w:proofErr w:type="spellStart"/>
      <w:r w:rsidRPr="00670D5D">
        <w:rPr>
          <w:rFonts w:cstheme="minorHAnsi"/>
          <w:sz w:val="24"/>
          <w:szCs w:val="24"/>
        </w:rPr>
        <w:t>Aleksios’tan</w:t>
      </w:r>
      <w:proofErr w:type="spellEnd"/>
      <w:r w:rsidRPr="00670D5D">
        <w:rPr>
          <w:rFonts w:cstheme="minorHAnsi"/>
          <w:sz w:val="24"/>
          <w:szCs w:val="24"/>
        </w:rPr>
        <w:t xml:space="preserve"> bir mesaj geldi. </w:t>
      </w:r>
      <w:proofErr w:type="spellStart"/>
      <w:r w:rsidRPr="00670D5D">
        <w:rPr>
          <w:rFonts w:cstheme="minorHAnsi"/>
          <w:sz w:val="24"/>
          <w:szCs w:val="24"/>
        </w:rPr>
        <w:t>Aleksios</w:t>
      </w:r>
      <w:proofErr w:type="spellEnd"/>
      <w:r w:rsidRPr="00670D5D">
        <w:rPr>
          <w:rFonts w:cstheme="minorHAnsi"/>
          <w:sz w:val="24"/>
          <w:szCs w:val="24"/>
        </w:rPr>
        <w:t xml:space="preserve"> Haçlılara, amcasının yerine kendisini tahta çıkardıkları takdirde Venedik’e olan borçlarını ödemeye, Mısır seferi için para ve yiyecek yardımı yapmaya, ayrıca kendilerine 10.000 kişilik bir Bizans kuvveti vermeye hazır olduğunu bildiriyordu. Haçlılar, Batı dünyasının uzun zamandır Bizans’a karşı beslediği kızgınlık ve kıskançlık duygularını tatmin etme fırsatı veren bu teklifi kabul ettiler. Haçlı filosu 24 Haziran 1203’te İstanbul önlerine geldi. Galata’da karaya çıkan Haçlılar gemilerini Haliç’e soktular. İmparator III. </w:t>
      </w:r>
      <w:proofErr w:type="spellStart"/>
      <w:r w:rsidRPr="00670D5D">
        <w:rPr>
          <w:rFonts w:cstheme="minorHAnsi"/>
          <w:sz w:val="24"/>
          <w:szCs w:val="24"/>
        </w:rPr>
        <w:t>Aleksios</w:t>
      </w:r>
      <w:proofErr w:type="spellEnd"/>
      <w:r w:rsidRPr="00670D5D">
        <w:rPr>
          <w:rFonts w:cstheme="minorHAnsi"/>
          <w:sz w:val="24"/>
          <w:szCs w:val="24"/>
        </w:rPr>
        <w:t xml:space="preserve"> Haçlıların gelişine karşı önlem almamıştı. Ancak Haçlılar Haliç surlarına karşı hücuma geçince askerlerle birlikte halk da şehri savundu. Fakat 17 Temmuz günü Venedikliler surlarda gedik açınca imparator şehirden kaçtı. Hükümet bunun üzerine hapiste bulunan eski imparator II. </w:t>
      </w:r>
      <w:proofErr w:type="spellStart"/>
      <w:r w:rsidRPr="00670D5D">
        <w:rPr>
          <w:rFonts w:cstheme="minorHAnsi"/>
          <w:sz w:val="24"/>
          <w:szCs w:val="24"/>
        </w:rPr>
        <w:t>Isaakios’u</w:t>
      </w:r>
      <w:proofErr w:type="spellEnd"/>
      <w:r w:rsidRPr="00670D5D">
        <w:rPr>
          <w:rFonts w:cstheme="minorHAnsi"/>
          <w:sz w:val="24"/>
          <w:szCs w:val="24"/>
        </w:rPr>
        <w:t xml:space="preserve"> tahta çıkararak </w:t>
      </w:r>
      <w:proofErr w:type="spellStart"/>
      <w:r w:rsidRPr="00670D5D">
        <w:rPr>
          <w:rFonts w:cstheme="minorHAnsi"/>
          <w:sz w:val="24"/>
          <w:szCs w:val="24"/>
        </w:rPr>
        <w:t>Enrico</w:t>
      </w:r>
      <w:proofErr w:type="spellEnd"/>
      <w:r w:rsidRPr="00670D5D">
        <w:rPr>
          <w:rFonts w:cstheme="minorHAnsi"/>
          <w:sz w:val="24"/>
          <w:szCs w:val="24"/>
        </w:rPr>
        <w:t xml:space="preserve"> </w:t>
      </w:r>
      <w:proofErr w:type="spellStart"/>
      <w:r w:rsidRPr="00670D5D">
        <w:rPr>
          <w:rFonts w:cstheme="minorHAnsi"/>
          <w:sz w:val="24"/>
          <w:szCs w:val="24"/>
        </w:rPr>
        <w:t>Dandolo’ya</w:t>
      </w:r>
      <w:proofErr w:type="spellEnd"/>
      <w:r w:rsidRPr="00670D5D">
        <w:rPr>
          <w:rFonts w:cstheme="minorHAnsi"/>
          <w:sz w:val="24"/>
          <w:szCs w:val="24"/>
        </w:rPr>
        <w:t xml:space="preserve">, taht iddiacısının babası tahta çıkarıldığı için artık savaşa gerek kalmadığını bildirdi. Haçlı saldırısı durduruldu ve </w:t>
      </w:r>
      <w:proofErr w:type="spellStart"/>
      <w:r w:rsidRPr="00670D5D">
        <w:rPr>
          <w:rFonts w:cstheme="minorHAnsi"/>
          <w:sz w:val="24"/>
          <w:szCs w:val="24"/>
        </w:rPr>
        <w:t>Aleksios</w:t>
      </w:r>
      <w:proofErr w:type="spellEnd"/>
      <w:r w:rsidRPr="00670D5D">
        <w:rPr>
          <w:rFonts w:cstheme="minorHAnsi"/>
          <w:sz w:val="24"/>
          <w:szCs w:val="24"/>
        </w:rPr>
        <w:t xml:space="preserve">, 1 Ağustos 1203’te IV. </w:t>
      </w:r>
      <w:proofErr w:type="spellStart"/>
      <w:r w:rsidRPr="00670D5D">
        <w:rPr>
          <w:rFonts w:cstheme="minorHAnsi"/>
          <w:sz w:val="24"/>
          <w:szCs w:val="24"/>
        </w:rPr>
        <w:t>Aleksios</w:t>
      </w:r>
      <w:proofErr w:type="spellEnd"/>
      <w:r w:rsidRPr="00670D5D">
        <w:rPr>
          <w:rFonts w:cstheme="minorHAnsi"/>
          <w:sz w:val="24"/>
          <w:szCs w:val="24"/>
        </w:rPr>
        <w:t xml:space="preserve"> </w:t>
      </w:r>
      <w:proofErr w:type="spellStart"/>
      <w:r w:rsidRPr="00670D5D">
        <w:rPr>
          <w:rFonts w:cstheme="minorHAnsi"/>
          <w:sz w:val="24"/>
          <w:szCs w:val="24"/>
        </w:rPr>
        <w:t>Angelos</w:t>
      </w:r>
      <w:proofErr w:type="spellEnd"/>
      <w:r w:rsidRPr="00670D5D">
        <w:rPr>
          <w:rFonts w:cstheme="minorHAnsi"/>
          <w:sz w:val="24"/>
          <w:szCs w:val="24"/>
        </w:rPr>
        <w:t xml:space="preserve"> unvanını alarak babası ile beraber imparator ilân edildi. Bu arada II. </w:t>
      </w:r>
      <w:proofErr w:type="spellStart"/>
      <w:r w:rsidRPr="00670D5D">
        <w:rPr>
          <w:rFonts w:cstheme="minorHAnsi"/>
          <w:sz w:val="24"/>
          <w:szCs w:val="24"/>
        </w:rPr>
        <w:t>Isaakios</w:t>
      </w:r>
      <w:proofErr w:type="spellEnd"/>
      <w:r w:rsidRPr="00670D5D">
        <w:rPr>
          <w:rFonts w:cstheme="minorHAnsi"/>
          <w:sz w:val="24"/>
          <w:szCs w:val="24"/>
        </w:rPr>
        <w:t xml:space="preserve">, Venediklilerin istediği ve oğlunun daha önce yaptığı </w:t>
      </w:r>
      <w:proofErr w:type="spellStart"/>
      <w:r w:rsidRPr="00670D5D">
        <w:rPr>
          <w:rFonts w:cstheme="minorHAnsi"/>
          <w:sz w:val="24"/>
          <w:szCs w:val="24"/>
        </w:rPr>
        <w:t>vaadleri</w:t>
      </w:r>
      <w:proofErr w:type="spellEnd"/>
      <w:r w:rsidRPr="00670D5D">
        <w:rPr>
          <w:rFonts w:cstheme="minorHAnsi"/>
          <w:sz w:val="24"/>
          <w:szCs w:val="24"/>
        </w:rPr>
        <w:t xml:space="preserve"> kabul ettiğine dair antlaşmayı imzaladı. Fakat bunların yerine getirilmesi mümkün değildi. Öte yandan IV. </w:t>
      </w:r>
      <w:proofErr w:type="spellStart"/>
      <w:r w:rsidRPr="00670D5D">
        <w:rPr>
          <w:rFonts w:cstheme="minorHAnsi"/>
          <w:sz w:val="24"/>
          <w:szCs w:val="24"/>
        </w:rPr>
        <w:t>Aleksios’un</w:t>
      </w:r>
      <w:proofErr w:type="spellEnd"/>
      <w:r w:rsidRPr="00670D5D">
        <w:rPr>
          <w:rFonts w:cstheme="minorHAnsi"/>
          <w:sz w:val="24"/>
          <w:szCs w:val="24"/>
        </w:rPr>
        <w:t xml:space="preserve"> ısrarlarına rağmen İstanbul Kilisesi, </w:t>
      </w:r>
      <w:r w:rsidRPr="00670D5D">
        <w:rPr>
          <w:rFonts w:cstheme="minorHAnsi"/>
          <w:sz w:val="24"/>
          <w:szCs w:val="24"/>
        </w:rPr>
        <w:lastRenderedPageBreak/>
        <w:t xml:space="preserve">Roma’nın üstünlüğünü ve Latin âdetlerini benimsemeyi kesinlikle kabul etmiyordu. Haçlılara ödenecek para da temin edilemiyordu. Çapulcu Haçlılar civar köylere saldırıyor, her şeyi yağmalıyordu. Surların dışında hiç kimsenin can güvenliği kalmamıştı. Birkaç Fransız’ın Müslümanlara ait bir mescidi ateşe vermesiyle çıkan yangında şehrin büyük bir mahallesi kül oldu. IV. </w:t>
      </w:r>
      <w:proofErr w:type="spellStart"/>
      <w:r w:rsidRPr="00670D5D">
        <w:rPr>
          <w:rFonts w:cstheme="minorHAnsi"/>
          <w:sz w:val="24"/>
          <w:szCs w:val="24"/>
        </w:rPr>
        <w:t>Aleksios’un</w:t>
      </w:r>
      <w:proofErr w:type="spellEnd"/>
      <w:r w:rsidRPr="00670D5D">
        <w:rPr>
          <w:rFonts w:cstheme="minorHAnsi"/>
          <w:sz w:val="24"/>
          <w:szCs w:val="24"/>
        </w:rPr>
        <w:t xml:space="preserve"> parayı ödeyemeyip geciktirmesi, Haçlıları öfkelendiriyordu. Nihayet şehri </w:t>
      </w:r>
      <w:r w:rsidR="001A2E97" w:rsidRPr="00670D5D">
        <w:rPr>
          <w:rFonts w:cstheme="minorHAnsi"/>
          <w:sz w:val="24"/>
          <w:szCs w:val="24"/>
        </w:rPr>
        <w:t>zapt etmek</w:t>
      </w:r>
      <w:r w:rsidRPr="00670D5D">
        <w:rPr>
          <w:rFonts w:cstheme="minorHAnsi"/>
          <w:sz w:val="24"/>
          <w:szCs w:val="24"/>
        </w:rPr>
        <w:t xml:space="preserve"> hususunda Haçlıları tahrik eden Venediklilerin beklediği fırsat bir saray ihtilâli sayesinde gerçekleşti. 1204 Şubatında IV. </w:t>
      </w:r>
      <w:proofErr w:type="spellStart"/>
      <w:r w:rsidRPr="00670D5D">
        <w:rPr>
          <w:rFonts w:cstheme="minorHAnsi"/>
          <w:sz w:val="24"/>
          <w:szCs w:val="24"/>
        </w:rPr>
        <w:t>Aleksios’u</w:t>
      </w:r>
      <w:proofErr w:type="spellEnd"/>
      <w:r w:rsidRPr="00670D5D">
        <w:rPr>
          <w:rFonts w:cstheme="minorHAnsi"/>
          <w:sz w:val="24"/>
          <w:szCs w:val="24"/>
        </w:rPr>
        <w:t xml:space="preserve"> ve babasını tahttan indiren bu saray ihtilâli sonunda III. </w:t>
      </w:r>
      <w:proofErr w:type="spellStart"/>
      <w:r w:rsidRPr="00670D5D">
        <w:rPr>
          <w:rFonts w:cstheme="minorHAnsi"/>
          <w:sz w:val="24"/>
          <w:szCs w:val="24"/>
        </w:rPr>
        <w:t>Aleksios’un</w:t>
      </w:r>
      <w:proofErr w:type="spellEnd"/>
      <w:r w:rsidRPr="00670D5D">
        <w:rPr>
          <w:rFonts w:cstheme="minorHAnsi"/>
          <w:sz w:val="24"/>
          <w:szCs w:val="24"/>
        </w:rPr>
        <w:t xml:space="preserve"> damadı </w:t>
      </w:r>
      <w:proofErr w:type="spellStart"/>
      <w:r w:rsidRPr="00670D5D">
        <w:rPr>
          <w:rFonts w:cstheme="minorHAnsi"/>
          <w:sz w:val="24"/>
          <w:szCs w:val="24"/>
        </w:rPr>
        <w:t>Murtzuphlos</w:t>
      </w:r>
      <w:proofErr w:type="spellEnd"/>
      <w:r w:rsidRPr="00670D5D">
        <w:rPr>
          <w:rFonts w:cstheme="minorHAnsi"/>
          <w:sz w:val="24"/>
          <w:szCs w:val="24"/>
        </w:rPr>
        <w:t xml:space="preserve">, V. </w:t>
      </w:r>
      <w:proofErr w:type="spellStart"/>
      <w:r w:rsidRPr="00670D5D">
        <w:rPr>
          <w:rFonts w:cstheme="minorHAnsi"/>
          <w:sz w:val="24"/>
          <w:szCs w:val="24"/>
        </w:rPr>
        <w:t>Aleksios</w:t>
      </w:r>
      <w:proofErr w:type="spellEnd"/>
      <w:r w:rsidRPr="00670D5D">
        <w:rPr>
          <w:rFonts w:cstheme="minorHAnsi"/>
          <w:sz w:val="24"/>
          <w:szCs w:val="24"/>
        </w:rPr>
        <w:t xml:space="preserve"> unvanıyla Bizans tahtına çıktı. Taht değişikliğini kendilerine karşı bir meydan okuma olarak değerlendiren Haçlılar, şehri </w:t>
      </w:r>
      <w:r w:rsidR="001A2E97" w:rsidRPr="00670D5D">
        <w:rPr>
          <w:rFonts w:cstheme="minorHAnsi"/>
          <w:sz w:val="24"/>
          <w:szCs w:val="24"/>
        </w:rPr>
        <w:t>zapt etmeye</w:t>
      </w:r>
      <w:r w:rsidRPr="00670D5D">
        <w:rPr>
          <w:rFonts w:cstheme="minorHAnsi"/>
          <w:sz w:val="24"/>
          <w:szCs w:val="24"/>
        </w:rPr>
        <w:t xml:space="preserve"> karar verdiler. 6 Nisan’da yapılan ilk Haçlı saldırısı durduruldu, fakat bir hafta sonraki saldırıda şehir düştü (13 Nisan 1204). İmparator, patrik ve pek çok asilin kaçıp </w:t>
      </w:r>
      <w:r w:rsidR="001A2E97" w:rsidRPr="00670D5D">
        <w:rPr>
          <w:rFonts w:cstheme="minorHAnsi"/>
          <w:sz w:val="24"/>
          <w:szCs w:val="24"/>
        </w:rPr>
        <w:t>terk ettiği</w:t>
      </w:r>
      <w:r w:rsidRPr="00670D5D">
        <w:rPr>
          <w:rFonts w:cstheme="minorHAnsi"/>
          <w:sz w:val="24"/>
          <w:szCs w:val="24"/>
        </w:rPr>
        <w:t xml:space="preserve"> savunmadan yoksun şehir, </w:t>
      </w:r>
      <w:proofErr w:type="spellStart"/>
      <w:r w:rsidRPr="00670D5D">
        <w:rPr>
          <w:rFonts w:cstheme="minorHAnsi"/>
          <w:sz w:val="24"/>
          <w:szCs w:val="24"/>
        </w:rPr>
        <w:t>Enrico</w:t>
      </w:r>
      <w:proofErr w:type="spellEnd"/>
      <w:r w:rsidRPr="00670D5D">
        <w:rPr>
          <w:rFonts w:cstheme="minorHAnsi"/>
          <w:sz w:val="24"/>
          <w:szCs w:val="24"/>
        </w:rPr>
        <w:t xml:space="preserve"> </w:t>
      </w:r>
      <w:proofErr w:type="spellStart"/>
      <w:r w:rsidRPr="00670D5D">
        <w:rPr>
          <w:rFonts w:cstheme="minorHAnsi"/>
          <w:sz w:val="24"/>
          <w:szCs w:val="24"/>
        </w:rPr>
        <w:t>Dandolo</w:t>
      </w:r>
      <w:proofErr w:type="spellEnd"/>
      <w:r w:rsidRPr="00670D5D">
        <w:rPr>
          <w:rFonts w:cstheme="minorHAnsi"/>
          <w:sz w:val="24"/>
          <w:szCs w:val="24"/>
        </w:rPr>
        <w:t xml:space="preserve"> ve Haçlı reislerinin izniyle üç gün boyunca yağmalanıp tahrip edildi. </w:t>
      </w:r>
    </w:p>
    <w:p w:rsidR="00670D5D" w:rsidRPr="00670D5D" w:rsidRDefault="00670D5D" w:rsidP="00670D5D">
      <w:pPr>
        <w:keepNext/>
        <w:widowControl w:val="0"/>
        <w:suppressLineNumbers/>
        <w:suppressAutoHyphens/>
        <w:ind w:firstLine="567"/>
        <w:jc w:val="both"/>
        <w:rPr>
          <w:rFonts w:cstheme="minorHAnsi"/>
          <w:sz w:val="24"/>
          <w:szCs w:val="24"/>
        </w:rPr>
      </w:pPr>
      <w:r w:rsidRPr="00670D5D">
        <w:rPr>
          <w:rFonts w:cstheme="minorHAnsi"/>
          <w:sz w:val="24"/>
          <w:szCs w:val="24"/>
        </w:rPr>
        <w:t xml:space="preserve">Haçlılar İstanbul’u, 1099’da Kudüs’ü </w:t>
      </w:r>
      <w:r w:rsidR="001A2E97" w:rsidRPr="00670D5D">
        <w:rPr>
          <w:rFonts w:cstheme="minorHAnsi"/>
          <w:sz w:val="24"/>
          <w:szCs w:val="24"/>
        </w:rPr>
        <w:t>zapt ettiklerinde</w:t>
      </w:r>
      <w:bookmarkStart w:id="1" w:name="_GoBack"/>
      <w:bookmarkEnd w:id="1"/>
      <w:r w:rsidRPr="00670D5D">
        <w:rPr>
          <w:rFonts w:cstheme="minorHAnsi"/>
          <w:sz w:val="24"/>
          <w:szCs w:val="24"/>
        </w:rPr>
        <w:t xml:space="preserve"> yaptıkları korkunç katliama pek uygun düşen bir vahşetle yağmaladılar. Onların çılgınlığından dehşete düşen olayın şahidi Batılı yazarlar kaleme aldıkları eserlerde duydukları utancı açıkça belli etmişlerdir. 900 yıl boyunca Hıristiyan dünyasının merkezi olan İstanbul bu yağma sonunda bütün ihtişamını, zenginliğini, sanat eserlerini kaybetti. Kiliseler, manastırlar, saraylar ve kütüphaneler yağma edildi. Sayısız ikon, kutsal emanet ve değerli eşya üzerlerindeki kıymetli taşlar sökülüp alınarak tahrip edildi veya çalınıp götürüldü. Hıristiyanlığın en kutsal kilisesi Ayasofya’ya atlarıyla giren Haçlı savaşçıları ikonları, ipekli halıları çaldılar; aziz tasvirleri ve kutsal kitaplar üzerinde tepinip şarkı söylediler. </w:t>
      </w:r>
      <w:proofErr w:type="spellStart"/>
      <w:r w:rsidRPr="00670D5D">
        <w:rPr>
          <w:rFonts w:cstheme="minorHAnsi"/>
          <w:sz w:val="24"/>
          <w:szCs w:val="24"/>
        </w:rPr>
        <w:t>Blakhernae’deki</w:t>
      </w:r>
      <w:proofErr w:type="spellEnd"/>
      <w:r w:rsidRPr="00670D5D">
        <w:rPr>
          <w:rFonts w:cstheme="minorHAnsi"/>
          <w:sz w:val="24"/>
          <w:szCs w:val="24"/>
        </w:rPr>
        <w:t xml:space="preserve"> (</w:t>
      </w:r>
      <w:proofErr w:type="spellStart"/>
      <w:r w:rsidRPr="00670D5D">
        <w:rPr>
          <w:rFonts w:cstheme="minorHAnsi"/>
          <w:sz w:val="24"/>
          <w:szCs w:val="24"/>
        </w:rPr>
        <w:t>Ayvansaray</w:t>
      </w:r>
      <w:proofErr w:type="spellEnd"/>
      <w:r w:rsidRPr="00670D5D">
        <w:rPr>
          <w:rFonts w:cstheme="minorHAnsi"/>
          <w:sz w:val="24"/>
          <w:szCs w:val="24"/>
        </w:rPr>
        <w:t xml:space="preserve">) Kutsal Meryem Kilisesi de aynı akıbete uğradı. Venedikliler, imparatorluk merkezindeki kültür ve sanat eserlerinin birçoğunu toplayıp kendi şehirlerine götürürken Fransız ve Flamanlar da taşıyabilecekleri eşya dışında her şeyi tahrip ettiler. Sokaklarda koşuşan yaya Haçlı askerleri ve yere diz çöküp merhamet dilenen halkın üzerine atlarını süren Haçlılar kadın, yaşlı, çocuk demeden herkesi öldürüyor, fakirlerin evlerini bile tahrip ediyordu. Saraylılar, asiller, hatta rahibeler bile gözü dönmüş Haçlıların tecavüzüne </w:t>
      </w:r>
      <w:proofErr w:type="spellStart"/>
      <w:r w:rsidRPr="00670D5D">
        <w:rPr>
          <w:rFonts w:cstheme="minorHAnsi"/>
          <w:sz w:val="24"/>
          <w:szCs w:val="24"/>
        </w:rPr>
        <w:t>mâruz</w:t>
      </w:r>
      <w:proofErr w:type="spellEnd"/>
      <w:r w:rsidRPr="00670D5D">
        <w:rPr>
          <w:rFonts w:cstheme="minorHAnsi"/>
          <w:sz w:val="24"/>
          <w:szCs w:val="24"/>
        </w:rPr>
        <w:t xml:space="preserve"> kaldılar. Üçüncü günün sonunda “Şehirler Kraliçesi” İstanbul bir harabeye dönmüştü. </w:t>
      </w:r>
    </w:p>
    <w:p w:rsidR="00670D5D" w:rsidRPr="00670D5D" w:rsidRDefault="00670D5D" w:rsidP="00670D5D">
      <w:pPr>
        <w:keepNext/>
        <w:widowControl w:val="0"/>
        <w:suppressLineNumbers/>
        <w:suppressAutoHyphens/>
        <w:ind w:firstLine="567"/>
        <w:jc w:val="both"/>
        <w:rPr>
          <w:rFonts w:cstheme="minorHAnsi"/>
          <w:sz w:val="24"/>
          <w:szCs w:val="24"/>
        </w:rPr>
      </w:pPr>
      <w:r w:rsidRPr="00670D5D">
        <w:rPr>
          <w:rFonts w:cstheme="minorHAnsi"/>
          <w:sz w:val="24"/>
          <w:szCs w:val="24"/>
        </w:rPr>
        <w:t xml:space="preserve">Haçlılar İstanbul’da Latin İmparatorluğu adıyla elli yedi yıl sürecek (1204-1261) bir hâkimiyet kurdular. </w:t>
      </w:r>
      <w:proofErr w:type="spellStart"/>
      <w:r w:rsidRPr="00670D5D">
        <w:rPr>
          <w:rFonts w:cstheme="minorHAnsi"/>
          <w:sz w:val="24"/>
          <w:szCs w:val="24"/>
        </w:rPr>
        <w:t>Baudouin</w:t>
      </w:r>
      <w:proofErr w:type="spellEnd"/>
      <w:r w:rsidRPr="00670D5D">
        <w:rPr>
          <w:rFonts w:cstheme="minorHAnsi"/>
          <w:sz w:val="24"/>
          <w:szCs w:val="24"/>
        </w:rPr>
        <w:t xml:space="preserve"> de </w:t>
      </w:r>
      <w:proofErr w:type="spellStart"/>
      <w:r w:rsidRPr="00670D5D">
        <w:rPr>
          <w:rFonts w:cstheme="minorHAnsi"/>
          <w:sz w:val="24"/>
          <w:szCs w:val="24"/>
        </w:rPr>
        <w:t>Flandre</w:t>
      </w:r>
      <w:proofErr w:type="spellEnd"/>
      <w:r w:rsidRPr="00670D5D">
        <w:rPr>
          <w:rFonts w:cstheme="minorHAnsi"/>
          <w:sz w:val="24"/>
          <w:szCs w:val="24"/>
        </w:rPr>
        <w:t xml:space="preserve">, imparator seçildi. İstanbul’un ilk Latin patriği Venedikli Thomas </w:t>
      </w:r>
      <w:proofErr w:type="spellStart"/>
      <w:r w:rsidRPr="00670D5D">
        <w:rPr>
          <w:rFonts w:cstheme="minorHAnsi"/>
          <w:sz w:val="24"/>
          <w:szCs w:val="24"/>
        </w:rPr>
        <w:t>Morosini</w:t>
      </w:r>
      <w:proofErr w:type="spellEnd"/>
      <w:r w:rsidRPr="00670D5D">
        <w:rPr>
          <w:rFonts w:cstheme="minorHAnsi"/>
          <w:sz w:val="24"/>
          <w:szCs w:val="24"/>
        </w:rPr>
        <w:t xml:space="preserve"> oldu. Bizans toprakları Haçlılarla Venedikliler arasında paylaşıldı. Venedikliler, ticari bakımdan kendileri için önem taşıyan kıyı şehirlerini ve adaları alırken Haçlılar Selânik, Yunanistan ve </w:t>
      </w:r>
      <w:proofErr w:type="spellStart"/>
      <w:r w:rsidRPr="00670D5D">
        <w:rPr>
          <w:rFonts w:cstheme="minorHAnsi"/>
          <w:sz w:val="24"/>
          <w:szCs w:val="24"/>
        </w:rPr>
        <w:t>Pelopones’te</w:t>
      </w:r>
      <w:proofErr w:type="spellEnd"/>
      <w:r w:rsidRPr="00670D5D">
        <w:rPr>
          <w:rFonts w:cstheme="minorHAnsi"/>
          <w:sz w:val="24"/>
          <w:szCs w:val="24"/>
        </w:rPr>
        <w:t xml:space="preserve"> küçük devletler kurdular. İstanbul’dan kaçan Bizans ileri gelenleri de </w:t>
      </w:r>
      <w:proofErr w:type="spellStart"/>
      <w:r w:rsidRPr="00670D5D">
        <w:rPr>
          <w:rFonts w:cstheme="minorHAnsi"/>
          <w:sz w:val="24"/>
          <w:szCs w:val="24"/>
        </w:rPr>
        <w:t>Epiros</w:t>
      </w:r>
      <w:proofErr w:type="spellEnd"/>
      <w:r w:rsidRPr="00670D5D">
        <w:rPr>
          <w:rFonts w:cstheme="minorHAnsi"/>
          <w:sz w:val="24"/>
          <w:szCs w:val="24"/>
        </w:rPr>
        <w:t xml:space="preserve"> bölgesinde ve İznik’te iki devlet tesis ettiler. Bu iki devlet yanında Bulgar Çarlığı ile de mücadele etmek zorunda kalan İstanbul İmparatorluğu’na 25 Temmuz 1261’de İznik Bizans Devleti son verdi. Ortadoğu’daki Müslümanlar bakımından herhangi bir tehlike meydana getirmemiş olan Dördüncü Haçlı Seferi, Bizans İmparatorluğu’na vurduğu darbe ile Anadolu’daki Türk hâkimiyetinin güçlenmesine yardımcı oldu. Anadolu Selçuklu Devleti artık Batı’dan gelecek önemli bir tehlike kalmadığından sınırlarını genişletme imkânı buldu. Antalya ile birlikte Akdeniz kıyılarını, ayrıca Karadeniz’de Samsun ve Sinop’u ele geçirerek ihtiyaç duyduğu limanlara kavuştu. Selçuklular, Anadolu ticaret yollarının taşıdığı önem sayesinde dünya ticaretinde söz sahibi oldular. Aynı zamanda Doğu Anadolu’dan Suriye’ye kadar uzanan bölgelerde devletin siyasi nüfuzu kuvvetlendi.</w:t>
      </w:r>
      <w:r w:rsidRPr="00670D5D">
        <w:rPr>
          <w:rFonts w:cstheme="minorHAnsi"/>
          <w:sz w:val="24"/>
          <w:szCs w:val="24"/>
        </w:rPr>
        <w:br w:type="page"/>
      </w:r>
    </w:p>
    <w:p w:rsidR="00670D5D" w:rsidRPr="00670D5D" w:rsidRDefault="00670D5D" w:rsidP="00670D5D">
      <w:pPr>
        <w:keepNext/>
        <w:keepLines/>
        <w:spacing w:before="360" w:after="360"/>
        <w:jc w:val="center"/>
        <w:outlineLvl w:val="0"/>
        <w:rPr>
          <w:rFonts w:eastAsiaTheme="majorEastAsia" w:cstheme="minorHAnsi"/>
          <w:b/>
          <w:bCs/>
          <w:sz w:val="28"/>
          <w:szCs w:val="28"/>
        </w:rPr>
      </w:pPr>
      <w:bookmarkStart w:id="2" w:name="_Toc518986689"/>
      <w:r w:rsidRPr="00670D5D">
        <w:rPr>
          <w:rFonts w:eastAsiaTheme="majorEastAsia" w:cstheme="minorHAnsi"/>
          <w:b/>
          <w:bCs/>
          <w:sz w:val="28"/>
          <w:szCs w:val="28"/>
        </w:rPr>
        <w:lastRenderedPageBreak/>
        <w:t>DÖRDÜNCÜ HAÇLI SEFERİ’NDEN SONRA KURULAN DEVLETLER</w:t>
      </w:r>
      <w:bookmarkEnd w:id="2"/>
    </w:p>
    <w:p w:rsidR="00670D5D" w:rsidRPr="00670D5D" w:rsidRDefault="00670D5D" w:rsidP="00670D5D">
      <w:pPr>
        <w:rPr>
          <w:rFonts w:cstheme="minorHAnsi"/>
          <w:sz w:val="24"/>
          <w:szCs w:val="24"/>
        </w:rPr>
      </w:pP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5D"/>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A2E97"/>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0D5D"/>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878FD"/>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17854-1D5D-433E-B932-773B30CA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6493</Characters>
  <Application>Microsoft Office Word</Application>
  <DocSecurity>0</DocSecurity>
  <Lines>54</Lines>
  <Paragraphs>15</Paragraphs>
  <ScaleCrop>false</ScaleCrop>
  <Company>NouS/TncTR</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2018-07-10T04:04:00Z</dcterms:created>
  <dcterms:modified xsi:type="dcterms:W3CDTF">2018-07-10T04:35:00Z</dcterms:modified>
</cp:coreProperties>
</file>