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07" w:rsidRPr="00F16A5B" w:rsidRDefault="00C331A9" w:rsidP="00F16A5B">
      <w:pPr>
        <w:pStyle w:val="ListeParagraf"/>
        <w:numPr>
          <w:ilvl w:val="0"/>
          <w:numId w:val="6"/>
        </w:numPr>
        <w:tabs>
          <w:tab w:val="left" w:pos="851"/>
        </w:tabs>
        <w:ind w:left="709"/>
        <w:rPr>
          <w:b/>
          <w:sz w:val="48"/>
          <w:szCs w:val="48"/>
        </w:rPr>
      </w:pPr>
      <w:r w:rsidRPr="00F16A5B">
        <w:rPr>
          <w:b/>
          <w:sz w:val="48"/>
          <w:szCs w:val="48"/>
        </w:rPr>
        <w:t xml:space="preserve">Bu, yeni bilgiler ve öteki bilimlerin gelişiminin etkisiyle sürekli değişen tarih için de geçerlidir. </w:t>
      </w:r>
      <w:r w:rsidR="00186907" w:rsidRPr="00F16A5B">
        <w:rPr>
          <w:b/>
          <w:sz w:val="48"/>
          <w:szCs w:val="48"/>
        </w:rPr>
        <w:t>2. Her toplumsal bilim sürekli olarak yeniden tanımlanır. 3.</w:t>
      </w:r>
      <w:r w:rsidRPr="00F16A5B">
        <w:rPr>
          <w:b/>
          <w:sz w:val="48"/>
          <w:szCs w:val="48"/>
        </w:rPr>
        <w:t xml:space="preserve"> Bu tür bir çaba tarih anlayışının gelişimi konusunda fikir sahibi olmaya yardım edeceği için olumlu da olacaktır</w:t>
      </w:r>
      <w:r w:rsidR="00186907" w:rsidRPr="00F16A5B">
        <w:rPr>
          <w:b/>
          <w:sz w:val="48"/>
          <w:szCs w:val="48"/>
        </w:rPr>
        <w:t>. 4. Tarih için yapılan tanımlamaların sıralanması bile başlı başına bir çalışma olabilir.</w:t>
      </w:r>
    </w:p>
    <w:p w:rsidR="00F22054" w:rsidRPr="00F16A5B" w:rsidRDefault="00F22054" w:rsidP="00F22054">
      <w:pPr>
        <w:rPr>
          <w:b/>
          <w:sz w:val="48"/>
          <w:szCs w:val="48"/>
        </w:rPr>
      </w:pPr>
    </w:p>
    <w:p w:rsidR="00F22054" w:rsidRPr="00F16A5B" w:rsidRDefault="00F22054" w:rsidP="00F22054">
      <w:pPr>
        <w:rPr>
          <w:b/>
          <w:sz w:val="48"/>
          <w:szCs w:val="48"/>
        </w:rPr>
      </w:pPr>
    </w:p>
    <w:p w:rsidR="00F16A5B" w:rsidRPr="00F16A5B" w:rsidRDefault="00F16A5B" w:rsidP="00F22054">
      <w:pPr>
        <w:rPr>
          <w:b/>
          <w:sz w:val="48"/>
          <w:szCs w:val="48"/>
        </w:rPr>
      </w:pPr>
    </w:p>
    <w:p w:rsidR="00F16A5B" w:rsidRPr="00F16A5B" w:rsidRDefault="00F16A5B" w:rsidP="00F22054">
      <w:pPr>
        <w:rPr>
          <w:b/>
          <w:sz w:val="48"/>
          <w:szCs w:val="48"/>
        </w:rPr>
      </w:pPr>
    </w:p>
    <w:p w:rsidR="00F16A5B" w:rsidRPr="00F16A5B" w:rsidRDefault="00F16A5B" w:rsidP="00F22054">
      <w:pPr>
        <w:rPr>
          <w:b/>
          <w:sz w:val="48"/>
          <w:szCs w:val="48"/>
        </w:rPr>
      </w:pPr>
    </w:p>
    <w:p w:rsidR="00F16A5B" w:rsidRPr="00F16A5B" w:rsidRDefault="00F16A5B" w:rsidP="00F22054">
      <w:pPr>
        <w:rPr>
          <w:b/>
          <w:sz w:val="48"/>
          <w:szCs w:val="48"/>
        </w:rPr>
      </w:pPr>
    </w:p>
    <w:p w:rsidR="00F16A5B" w:rsidRPr="00F16A5B" w:rsidRDefault="00F16A5B" w:rsidP="00F22054">
      <w:pPr>
        <w:rPr>
          <w:b/>
          <w:sz w:val="48"/>
          <w:szCs w:val="48"/>
        </w:rPr>
      </w:pPr>
    </w:p>
    <w:p w:rsidR="00F16A5B" w:rsidRPr="00F16A5B" w:rsidRDefault="00F16A5B" w:rsidP="00F22054">
      <w:pPr>
        <w:rPr>
          <w:b/>
          <w:sz w:val="48"/>
          <w:szCs w:val="48"/>
        </w:rPr>
      </w:pPr>
    </w:p>
    <w:p w:rsidR="00F16A5B" w:rsidRPr="00F16A5B" w:rsidRDefault="00F16A5B" w:rsidP="00F22054">
      <w:pPr>
        <w:rPr>
          <w:b/>
          <w:sz w:val="48"/>
          <w:szCs w:val="48"/>
        </w:rPr>
      </w:pPr>
    </w:p>
    <w:p w:rsidR="00F22054" w:rsidRPr="00F16A5B" w:rsidRDefault="00381F53" w:rsidP="00F16A5B">
      <w:pPr>
        <w:pStyle w:val="ListeParagraf"/>
        <w:numPr>
          <w:ilvl w:val="0"/>
          <w:numId w:val="7"/>
        </w:numPr>
        <w:tabs>
          <w:tab w:val="left" w:pos="851"/>
        </w:tabs>
        <w:rPr>
          <w:b/>
          <w:sz w:val="48"/>
          <w:szCs w:val="48"/>
        </w:rPr>
      </w:pPr>
      <w:r w:rsidRPr="00F16A5B">
        <w:rPr>
          <w:b/>
          <w:sz w:val="48"/>
          <w:szCs w:val="48"/>
        </w:rPr>
        <w:lastRenderedPageBreak/>
        <w:t xml:space="preserve">Var olanların üstünde-altında-yanında yeni bir bilim olarak mı gelişecektir? 2. Her şeyden önce iletişim denilen konu nedir, ne olacaktır? 3. </w:t>
      </w:r>
      <w:r w:rsidR="00F22054" w:rsidRPr="00F16A5B">
        <w:rPr>
          <w:b/>
          <w:sz w:val="48"/>
          <w:szCs w:val="48"/>
        </w:rPr>
        <w:t xml:space="preserve">İnsanlar için varlığı ve önemi çok eskilere dayanmasına rağmen iletişimin özel ilgi alanı haline gelmesi yaşadığımız yüzyılın yeniliğidir. </w:t>
      </w:r>
      <w:r w:rsidRPr="00F16A5B">
        <w:rPr>
          <w:b/>
          <w:sz w:val="48"/>
          <w:szCs w:val="48"/>
        </w:rPr>
        <w:t xml:space="preserve">4. Bu sorulara kesin bir karşılık vermek çok güçtür, ayrıca gerekli de değildir. 5. Toplumsal bilimler içinde yeni bir disiplin midir, yoksa </w:t>
      </w:r>
      <w:proofErr w:type="spellStart"/>
      <w:r w:rsidRPr="00F16A5B">
        <w:rPr>
          <w:b/>
          <w:sz w:val="48"/>
          <w:szCs w:val="48"/>
        </w:rPr>
        <w:t>disiplinlerarası</w:t>
      </w:r>
      <w:proofErr w:type="spellEnd"/>
      <w:r w:rsidRPr="00F16A5B">
        <w:rPr>
          <w:b/>
          <w:sz w:val="48"/>
          <w:szCs w:val="48"/>
        </w:rPr>
        <w:t xml:space="preserve"> bir çalışma alanı mı oluşturacaktır? 6. </w:t>
      </w:r>
      <w:r w:rsidR="00F22054" w:rsidRPr="00F16A5B">
        <w:rPr>
          <w:b/>
          <w:sz w:val="48"/>
          <w:szCs w:val="48"/>
        </w:rPr>
        <w:t xml:space="preserve">Bu yenilik birçok sorunun halledilmek üzere beklediğinin de işaretidir. </w:t>
      </w:r>
    </w:p>
    <w:p w:rsidR="00B36198" w:rsidRPr="00F16A5B" w:rsidRDefault="00B36198" w:rsidP="00B36198">
      <w:pPr>
        <w:rPr>
          <w:b/>
          <w:sz w:val="48"/>
          <w:szCs w:val="48"/>
        </w:rPr>
      </w:pPr>
    </w:p>
    <w:p w:rsidR="00B36198" w:rsidRPr="00F16A5B" w:rsidRDefault="00B36198" w:rsidP="00B36198">
      <w:pPr>
        <w:rPr>
          <w:b/>
          <w:sz w:val="48"/>
          <w:szCs w:val="48"/>
        </w:rPr>
      </w:pPr>
    </w:p>
    <w:p w:rsidR="00B36198" w:rsidRPr="00F16A5B" w:rsidRDefault="00D16B65" w:rsidP="00F16A5B">
      <w:pPr>
        <w:pStyle w:val="ListeParagraf"/>
        <w:numPr>
          <w:ilvl w:val="0"/>
          <w:numId w:val="8"/>
        </w:numPr>
        <w:tabs>
          <w:tab w:val="left" w:pos="851"/>
        </w:tabs>
        <w:rPr>
          <w:b/>
          <w:sz w:val="48"/>
          <w:szCs w:val="48"/>
        </w:rPr>
      </w:pPr>
      <w:r w:rsidRPr="00F16A5B">
        <w:rPr>
          <w:b/>
          <w:sz w:val="48"/>
          <w:szCs w:val="48"/>
        </w:rPr>
        <w:t xml:space="preserve">İletişim eğitimi alanların tarihe çok ilgi duydukları söylenemez. </w:t>
      </w:r>
      <w:r w:rsidR="009B7DC2" w:rsidRPr="00F16A5B">
        <w:rPr>
          <w:b/>
          <w:sz w:val="48"/>
          <w:szCs w:val="48"/>
        </w:rPr>
        <w:t xml:space="preserve">2. </w:t>
      </w:r>
      <w:r w:rsidRPr="00F16A5B">
        <w:rPr>
          <w:b/>
          <w:sz w:val="48"/>
          <w:szCs w:val="48"/>
        </w:rPr>
        <w:t xml:space="preserve">Hangi disiplinden olursa olsun Osmanlı ve Türkiye tarihi üzerine çalışanlar, </w:t>
      </w:r>
      <w:r w:rsidRPr="00F16A5B">
        <w:rPr>
          <w:b/>
          <w:sz w:val="48"/>
          <w:szCs w:val="48"/>
        </w:rPr>
        <w:lastRenderedPageBreak/>
        <w:t xml:space="preserve">gazeteler, haber ajansları, posta gibi konular üzerine geçmişi aydınlatmak için önemli çalışmalar yürütmektedirler. </w:t>
      </w:r>
      <w:r w:rsidR="009B7DC2" w:rsidRPr="00F16A5B">
        <w:rPr>
          <w:b/>
          <w:sz w:val="48"/>
          <w:szCs w:val="48"/>
        </w:rPr>
        <w:t xml:space="preserve">3. </w:t>
      </w:r>
      <w:r w:rsidRPr="00F16A5B">
        <w:rPr>
          <w:b/>
          <w:sz w:val="48"/>
          <w:szCs w:val="48"/>
        </w:rPr>
        <w:t xml:space="preserve">Bunun bazı nedenleri vardır. </w:t>
      </w:r>
      <w:r w:rsidR="009B7DC2" w:rsidRPr="00F16A5B">
        <w:rPr>
          <w:b/>
          <w:sz w:val="48"/>
          <w:szCs w:val="48"/>
        </w:rPr>
        <w:t xml:space="preserve">4. </w:t>
      </w:r>
      <w:r w:rsidRPr="00F16A5B">
        <w:rPr>
          <w:b/>
          <w:sz w:val="48"/>
          <w:szCs w:val="48"/>
        </w:rPr>
        <w:t xml:space="preserve">Bugün sayıları giderek artan iletişim eğitimi kurumlarında en ihmal edilen alanlardan biri iletişim tarihidir. </w:t>
      </w:r>
      <w:r w:rsidR="009B7DC2" w:rsidRPr="00F16A5B">
        <w:rPr>
          <w:b/>
          <w:sz w:val="48"/>
          <w:szCs w:val="48"/>
        </w:rPr>
        <w:t xml:space="preserve">5. </w:t>
      </w:r>
      <w:r w:rsidRPr="00F16A5B">
        <w:rPr>
          <w:b/>
          <w:sz w:val="48"/>
          <w:szCs w:val="48"/>
        </w:rPr>
        <w:t xml:space="preserve">İletişim tarihi ile ilgilenenler daha çok başka disiplinlerde çalışan araştırmacılardır. </w:t>
      </w:r>
      <w:r w:rsidR="009B7DC2" w:rsidRPr="00F16A5B">
        <w:rPr>
          <w:b/>
          <w:sz w:val="48"/>
          <w:szCs w:val="48"/>
        </w:rPr>
        <w:t xml:space="preserve">6. </w:t>
      </w:r>
      <w:r w:rsidRPr="00F16A5B">
        <w:rPr>
          <w:b/>
          <w:sz w:val="48"/>
          <w:szCs w:val="48"/>
        </w:rPr>
        <w:t xml:space="preserve">Birinci ve en kolay anlaşılır nedeni kitle iletişimi alanında dünyada ve Türkiye’de ortaya çıkan gelişmelerdir. </w:t>
      </w:r>
    </w:p>
    <w:p w:rsidR="00381F53" w:rsidRPr="00F16A5B" w:rsidRDefault="00381F53">
      <w:pPr>
        <w:rPr>
          <w:b/>
          <w:sz w:val="48"/>
          <w:szCs w:val="48"/>
        </w:rPr>
      </w:pPr>
    </w:p>
    <w:sectPr w:rsidR="00381F53" w:rsidRPr="00F16A5B" w:rsidSect="00C00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1040"/>
    <w:multiLevelType w:val="hybridMultilevel"/>
    <w:tmpl w:val="5B8C65CC"/>
    <w:lvl w:ilvl="0" w:tplc="7500D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A1AAD"/>
    <w:multiLevelType w:val="hybridMultilevel"/>
    <w:tmpl w:val="9940C32C"/>
    <w:lvl w:ilvl="0" w:tplc="02389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B0EF5"/>
    <w:multiLevelType w:val="hybridMultilevel"/>
    <w:tmpl w:val="2702CFCC"/>
    <w:lvl w:ilvl="0" w:tplc="7966B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17CD5"/>
    <w:multiLevelType w:val="hybridMultilevel"/>
    <w:tmpl w:val="487E56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8230F"/>
    <w:multiLevelType w:val="hybridMultilevel"/>
    <w:tmpl w:val="005E685A"/>
    <w:lvl w:ilvl="0" w:tplc="3DE87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B5136D"/>
    <w:multiLevelType w:val="hybridMultilevel"/>
    <w:tmpl w:val="27A40C14"/>
    <w:lvl w:ilvl="0" w:tplc="63A8AF7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2" w:hanging="360"/>
      </w:pPr>
    </w:lvl>
    <w:lvl w:ilvl="2" w:tplc="041F001B" w:tentative="1">
      <w:start w:val="1"/>
      <w:numFmt w:val="lowerRoman"/>
      <w:lvlText w:val="%3."/>
      <w:lvlJc w:val="right"/>
      <w:pPr>
        <w:ind w:left="1932" w:hanging="180"/>
      </w:pPr>
    </w:lvl>
    <w:lvl w:ilvl="3" w:tplc="041F000F" w:tentative="1">
      <w:start w:val="1"/>
      <w:numFmt w:val="decimal"/>
      <w:lvlText w:val="%4."/>
      <w:lvlJc w:val="left"/>
      <w:pPr>
        <w:ind w:left="2652" w:hanging="360"/>
      </w:pPr>
    </w:lvl>
    <w:lvl w:ilvl="4" w:tplc="041F0019" w:tentative="1">
      <w:start w:val="1"/>
      <w:numFmt w:val="lowerLetter"/>
      <w:lvlText w:val="%5."/>
      <w:lvlJc w:val="left"/>
      <w:pPr>
        <w:ind w:left="3372" w:hanging="360"/>
      </w:pPr>
    </w:lvl>
    <w:lvl w:ilvl="5" w:tplc="041F001B" w:tentative="1">
      <w:start w:val="1"/>
      <w:numFmt w:val="lowerRoman"/>
      <w:lvlText w:val="%6."/>
      <w:lvlJc w:val="right"/>
      <w:pPr>
        <w:ind w:left="4092" w:hanging="180"/>
      </w:pPr>
    </w:lvl>
    <w:lvl w:ilvl="6" w:tplc="041F000F" w:tentative="1">
      <w:start w:val="1"/>
      <w:numFmt w:val="decimal"/>
      <w:lvlText w:val="%7."/>
      <w:lvlJc w:val="left"/>
      <w:pPr>
        <w:ind w:left="4812" w:hanging="360"/>
      </w:pPr>
    </w:lvl>
    <w:lvl w:ilvl="7" w:tplc="041F0019" w:tentative="1">
      <w:start w:val="1"/>
      <w:numFmt w:val="lowerLetter"/>
      <w:lvlText w:val="%8."/>
      <w:lvlJc w:val="left"/>
      <w:pPr>
        <w:ind w:left="5532" w:hanging="360"/>
      </w:pPr>
    </w:lvl>
    <w:lvl w:ilvl="8" w:tplc="041F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">
    <w:nsid w:val="5FA45D5F"/>
    <w:multiLevelType w:val="hybridMultilevel"/>
    <w:tmpl w:val="0B143E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161EE"/>
    <w:multiLevelType w:val="hybridMultilevel"/>
    <w:tmpl w:val="704EF8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5F83"/>
    <w:rsid w:val="00055C5E"/>
    <w:rsid w:val="00186907"/>
    <w:rsid w:val="001A38C8"/>
    <w:rsid w:val="0029078A"/>
    <w:rsid w:val="00381F53"/>
    <w:rsid w:val="005B57DD"/>
    <w:rsid w:val="005C53CC"/>
    <w:rsid w:val="006558E8"/>
    <w:rsid w:val="007D6CB0"/>
    <w:rsid w:val="008D21E5"/>
    <w:rsid w:val="009B7DC2"/>
    <w:rsid w:val="00B36198"/>
    <w:rsid w:val="00B85F83"/>
    <w:rsid w:val="00B95D08"/>
    <w:rsid w:val="00C0071C"/>
    <w:rsid w:val="00C331A9"/>
    <w:rsid w:val="00C56F1C"/>
    <w:rsid w:val="00D16B65"/>
    <w:rsid w:val="00F16A5B"/>
    <w:rsid w:val="00F2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7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6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JALEOZATA</dc:creator>
  <cp:keywords/>
  <dc:description/>
  <cp:lastModifiedBy>JALEOZATA</cp:lastModifiedBy>
  <cp:revision>17</cp:revision>
  <dcterms:created xsi:type="dcterms:W3CDTF">2014-05-16T08:06:00Z</dcterms:created>
  <dcterms:modified xsi:type="dcterms:W3CDTF">2014-05-20T07:48:00Z</dcterms:modified>
</cp:coreProperties>
</file>