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31E" w:rsidRDefault="0049031E" w:rsidP="00B70CD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44C" w:rsidRPr="002F4881" w:rsidRDefault="0049744C" w:rsidP="00B70CD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F4881">
        <w:rPr>
          <w:rFonts w:ascii="Times New Roman" w:hAnsi="Times New Roman" w:cs="Times New Roman"/>
          <w:b/>
          <w:sz w:val="24"/>
          <w:szCs w:val="24"/>
        </w:rPr>
        <w:t>ANKARA ÜNİVERSİTESİ HUKUK FAKÜLTESİ</w:t>
      </w:r>
    </w:p>
    <w:p w:rsidR="0049744C" w:rsidRPr="002F4881" w:rsidRDefault="002D19F3" w:rsidP="0049744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F4881">
        <w:rPr>
          <w:rFonts w:ascii="Times New Roman" w:hAnsi="Times New Roman" w:cs="Times New Roman"/>
          <w:b/>
          <w:sz w:val="24"/>
          <w:szCs w:val="24"/>
        </w:rPr>
        <w:t>201</w:t>
      </w:r>
      <w:r w:rsidR="00B70CD4" w:rsidRPr="002F4881">
        <w:rPr>
          <w:rFonts w:ascii="Times New Roman" w:hAnsi="Times New Roman" w:cs="Times New Roman"/>
          <w:b/>
          <w:sz w:val="24"/>
          <w:szCs w:val="24"/>
        </w:rPr>
        <w:t>9</w:t>
      </w:r>
      <w:r w:rsidRPr="002F4881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Pr="002F488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70CD4" w:rsidRPr="002F4881">
        <w:rPr>
          <w:rFonts w:ascii="Times New Roman" w:hAnsi="Times New Roman" w:cs="Times New Roman"/>
          <w:b/>
          <w:sz w:val="24"/>
          <w:szCs w:val="24"/>
        </w:rPr>
        <w:t>20</w:t>
      </w:r>
      <w:r w:rsidR="0049744C" w:rsidRPr="002F4881">
        <w:rPr>
          <w:rFonts w:ascii="Times New Roman" w:hAnsi="Times New Roman" w:cs="Times New Roman"/>
          <w:b/>
          <w:sz w:val="24"/>
          <w:szCs w:val="24"/>
        </w:rPr>
        <w:t xml:space="preserve"> EĞİTİM–ÖĞRETİM YILI</w:t>
      </w:r>
    </w:p>
    <w:p w:rsidR="0049744C" w:rsidRPr="002F4881" w:rsidRDefault="0049744C" w:rsidP="00497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81">
        <w:rPr>
          <w:rFonts w:ascii="Times New Roman" w:hAnsi="Times New Roman" w:cs="Times New Roman"/>
          <w:b/>
          <w:sz w:val="24"/>
          <w:szCs w:val="24"/>
        </w:rPr>
        <w:t>ANAYASA HUKUKU DERSİ GENEL KAYNAKÇA (1-A)</w:t>
      </w:r>
    </w:p>
    <w:p w:rsidR="0049744C" w:rsidRPr="002F4881" w:rsidRDefault="0049744C" w:rsidP="0049744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F4881">
        <w:rPr>
          <w:rFonts w:ascii="Times New Roman" w:hAnsi="Times New Roman" w:cs="Times New Roman"/>
          <w:b/>
          <w:sz w:val="24"/>
          <w:szCs w:val="24"/>
        </w:rPr>
        <w:tab/>
      </w:r>
      <w:r w:rsidRPr="002F4881">
        <w:rPr>
          <w:rFonts w:ascii="Times New Roman" w:hAnsi="Times New Roman" w:cs="Times New Roman"/>
          <w:b/>
          <w:sz w:val="24"/>
          <w:szCs w:val="24"/>
        </w:rPr>
        <w:tab/>
      </w:r>
      <w:r w:rsidRPr="002F4881">
        <w:rPr>
          <w:rFonts w:ascii="Times New Roman" w:hAnsi="Times New Roman" w:cs="Times New Roman"/>
          <w:b/>
          <w:sz w:val="24"/>
          <w:szCs w:val="24"/>
        </w:rPr>
        <w:tab/>
      </w:r>
      <w:r w:rsidRPr="002F4881">
        <w:rPr>
          <w:rFonts w:ascii="Times New Roman" w:hAnsi="Times New Roman" w:cs="Times New Roman"/>
          <w:b/>
          <w:sz w:val="24"/>
          <w:szCs w:val="24"/>
        </w:rPr>
        <w:tab/>
      </w:r>
      <w:r w:rsidRPr="002F4881">
        <w:rPr>
          <w:rFonts w:ascii="Times New Roman" w:hAnsi="Times New Roman" w:cs="Times New Roman"/>
          <w:b/>
          <w:sz w:val="24"/>
          <w:szCs w:val="24"/>
        </w:rPr>
        <w:tab/>
      </w:r>
      <w:r w:rsidRPr="002F4881">
        <w:rPr>
          <w:rFonts w:ascii="Times New Roman" w:hAnsi="Times New Roman" w:cs="Times New Roman"/>
          <w:b/>
          <w:sz w:val="24"/>
          <w:szCs w:val="24"/>
        </w:rPr>
        <w:tab/>
      </w:r>
      <w:r w:rsidRPr="002F4881">
        <w:rPr>
          <w:rFonts w:ascii="Times New Roman" w:hAnsi="Times New Roman" w:cs="Times New Roman"/>
          <w:b/>
          <w:sz w:val="24"/>
          <w:szCs w:val="24"/>
        </w:rPr>
        <w:tab/>
      </w:r>
      <w:r w:rsidRPr="002F4881">
        <w:rPr>
          <w:rFonts w:ascii="Times New Roman" w:hAnsi="Times New Roman" w:cs="Times New Roman"/>
          <w:b/>
          <w:sz w:val="24"/>
          <w:szCs w:val="24"/>
        </w:rPr>
        <w:tab/>
      </w:r>
    </w:p>
    <w:p w:rsidR="00445A9D" w:rsidRPr="002F4881" w:rsidRDefault="00B70CD4" w:rsidP="00B70CD4">
      <w:pPr>
        <w:rPr>
          <w:rFonts w:ascii="Times New Roman" w:hAnsi="Times New Roman" w:cs="Times New Roman"/>
          <w:b/>
          <w:sz w:val="24"/>
          <w:szCs w:val="24"/>
        </w:rPr>
      </w:pPr>
      <w:r w:rsidRPr="002F4881">
        <w:rPr>
          <w:rFonts w:ascii="Times New Roman" w:hAnsi="Times New Roman" w:cs="Times New Roman"/>
          <w:b/>
          <w:sz w:val="24"/>
          <w:szCs w:val="24"/>
        </w:rPr>
        <w:t>A. Genel Kaynaklar</w:t>
      </w:r>
    </w:p>
    <w:p w:rsidR="00B70CD4" w:rsidRPr="002F4881" w:rsidRDefault="00B70CD4" w:rsidP="00B70CD4">
      <w:pPr>
        <w:rPr>
          <w:rFonts w:ascii="Times New Roman" w:hAnsi="Times New Roman" w:cs="Times New Roman"/>
          <w:b/>
          <w:sz w:val="24"/>
          <w:szCs w:val="24"/>
        </w:rPr>
      </w:pPr>
      <w:r w:rsidRPr="002F4881">
        <w:rPr>
          <w:rFonts w:ascii="Times New Roman" w:hAnsi="Times New Roman" w:cs="Times New Roman"/>
          <w:sz w:val="24"/>
          <w:szCs w:val="24"/>
        </w:rPr>
        <w:t xml:space="preserve">Erdoğan Teziç, </w:t>
      </w:r>
      <w:r w:rsidRPr="002F4881">
        <w:rPr>
          <w:rFonts w:ascii="Times New Roman" w:hAnsi="Times New Roman" w:cs="Times New Roman"/>
          <w:b/>
          <w:sz w:val="24"/>
          <w:szCs w:val="24"/>
        </w:rPr>
        <w:t>Anayasa Hukuku (Genel Esaslar),</w:t>
      </w:r>
      <w:r w:rsidRPr="002F4881">
        <w:rPr>
          <w:rFonts w:ascii="Times New Roman" w:hAnsi="Times New Roman" w:cs="Times New Roman"/>
          <w:sz w:val="24"/>
          <w:szCs w:val="24"/>
        </w:rPr>
        <w:t xml:space="preserve"> </w:t>
      </w:r>
      <w:r w:rsidR="008544A5">
        <w:rPr>
          <w:rFonts w:ascii="Times New Roman" w:hAnsi="Times New Roman" w:cs="Times New Roman"/>
          <w:sz w:val="24"/>
          <w:szCs w:val="24"/>
        </w:rPr>
        <w:t>23</w:t>
      </w:r>
      <w:r w:rsidRPr="002F4881">
        <w:rPr>
          <w:rFonts w:ascii="Times New Roman" w:hAnsi="Times New Roman" w:cs="Times New Roman"/>
          <w:sz w:val="24"/>
          <w:szCs w:val="24"/>
        </w:rPr>
        <w:t>.b., Beta, İstanbul, 201</w:t>
      </w:r>
      <w:r w:rsidR="008544A5">
        <w:rPr>
          <w:rFonts w:ascii="Times New Roman" w:hAnsi="Times New Roman" w:cs="Times New Roman"/>
          <w:sz w:val="24"/>
          <w:szCs w:val="24"/>
        </w:rPr>
        <w:t>9</w:t>
      </w:r>
      <w:r w:rsidRPr="002F4881">
        <w:rPr>
          <w:rFonts w:ascii="Times New Roman" w:hAnsi="Times New Roman" w:cs="Times New Roman"/>
          <w:sz w:val="24"/>
          <w:szCs w:val="24"/>
        </w:rPr>
        <w:t>.</w:t>
      </w:r>
    </w:p>
    <w:p w:rsidR="009222D9" w:rsidRPr="002F4881" w:rsidRDefault="00B70CD4" w:rsidP="00445A9D">
      <w:pPr>
        <w:jc w:val="both"/>
        <w:rPr>
          <w:rFonts w:ascii="Times New Roman" w:hAnsi="Times New Roman" w:cs="Times New Roman"/>
          <w:sz w:val="24"/>
          <w:szCs w:val="24"/>
        </w:rPr>
      </w:pPr>
      <w:r w:rsidRPr="002F4881">
        <w:rPr>
          <w:rFonts w:ascii="Times New Roman" w:hAnsi="Times New Roman" w:cs="Times New Roman"/>
          <w:sz w:val="24"/>
          <w:szCs w:val="24"/>
        </w:rPr>
        <w:t xml:space="preserve">Kemal Gözler, </w:t>
      </w:r>
      <w:r w:rsidRPr="002F4881">
        <w:rPr>
          <w:rFonts w:ascii="Times New Roman" w:hAnsi="Times New Roman" w:cs="Times New Roman"/>
          <w:b/>
          <w:sz w:val="24"/>
          <w:szCs w:val="24"/>
        </w:rPr>
        <w:t>Anayasa Hukukunun Genel Esasları Ders Kitabı</w:t>
      </w:r>
      <w:r w:rsidRPr="002F4881">
        <w:rPr>
          <w:rFonts w:ascii="Times New Roman" w:hAnsi="Times New Roman" w:cs="Times New Roman"/>
          <w:sz w:val="24"/>
          <w:szCs w:val="24"/>
        </w:rPr>
        <w:t xml:space="preserve">, Ekin Kitabevi Yayınları, </w:t>
      </w:r>
      <w:r w:rsidR="008544A5">
        <w:rPr>
          <w:rFonts w:ascii="Times New Roman" w:hAnsi="Times New Roman" w:cs="Times New Roman"/>
          <w:sz w:val="24"/>
          <w:szCs w:val="24"/>
        </w:rPr>
        <w:t>11</w:t>
      </w:r>
      <w:r w:rsidRPr="002F4881">
        <w:rPr>
          <w:rFonts w:ascii="Times New Roman" w:hAnsi="Times New Roman" w:cs="Times New Roman"/>
          <w:sz w:val="24"/>
          <w:szCs w:val="24"/>
        </w:rPr>
        <w:t>.b., Bursa, 201</w:t>
      </w:r>
      <w:r w:rsidR="008544A5">
        <w:rPr>
          <w:rFonts w:ascii="Times New Roman" w:hAnsi="Times New Roman" w:cs="Times New Roman"/>
          <w:sz w:val="24"/>
          <w:szCs w:val="24"/>
        </w:rPr>
        <w:t>9</w:t>
      </w:r>
      <w:r w:rsidRPr="002F4881">
        <w:rPr>
          <w:rFonts w:ascii="Times New Roman" w:hAnsi="Times New Roman" w:cs="Times New Roman"/>
          <w:sz w:val="24"/>
          <w:szCs w:val="24"/>
        </w:rPr>
        <w:t>.</w:t>
      </w:r>
    </w:p>
    <w:p w:rsidR="00542AEB" w:rsidRDefault="00542AEB" w:rsidP="004337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7B7" w:rsidRPr="002F4881" w:rsidRDefault="00542AEB" w:rsidP="004337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4337B7" w:rsidRPr="002F4881">
        <w:rPr>
          <w:rFonts w:ascii="Times New Roman" w:hAnsi="Times New Roman" w:cs="Times New Roman"/>
          <w:b/>
          <w:sz w:val="24"/>
          <w:szCs w:val="24"/>
        </w:rPr>
        <w:t>. Türk Anayasa Hukuku</w:t>
      </w:r>
    </w:p>
    <w:p w:rsidR="004337B7" w:rsidRPr="002F4881" w:rsidRDefault="004337B7" w:rsidP="004337B7">
      <w:pPr>
        <w:jc w:val="both"/>
        <w:rPr>
          <w:rFonts w:ascii="Times New Roman" w:hAnsi="Times New Roman" w:cs="Times New Roman"/>
          <w:sz w:val="24"/>
          <w:szCs w:val="24"/>
        </w:rPr>
      </w:pPr>
      <w:r w:rsidRPr="002F4881">
        <w:rPr>
          <w:rFonts w:ascii="Times New Roman" w:hAnsi="Times New Roman" w:cs="Times New Roman"/>
          <w:sz w:val="24"/>
          <w:szCs w:val="24"/>
        </w:rPr>
        <w:t xml:space="preserve">Ergun Özbudun, </w:t>
      </w:r>
      <w:r w:rsidRPr="002F4881">
        <w:rPr>
          <w:rFonts w:ascii="Times New Roman" w:hAnsi="Times New Roman" w:cs="Times New Roman"/>
          <w:b/>
          <w:sz w:val="24"/>
          <w:szCs w:val="24"/>
        </w:rPr>
        <w:t>Türk Anayasa Hukuku</w:t>
      </w:r>
      <w:r w:rsidR="003B4323" w:rsidRPr="002F4881">
        <w:rPr>
          <w:rFonts w:ascii="Times New Roman" w:hAnsi="Times New Roman" w:cs="Times New Roman"/>
          <w:sz w:val="24"/>
          <w:szCs w:val="24"/>
        </w:rPr>
        <w:t>, 1</w:t>
      </w:r>
      <w:r w:rsidR="008544A5">
        <w:rPr>
          <w:rFonts w:ascii="Times New Roman" w:hAnsi="Times New Roman" w:cs="Times New Roman"/>
          <w:sz w:val="24"/>
          <w:szCs w:val="24"/>
        </w:rPr>
        <w:t>9</w:t>
      </w:r>
      <w:r w:rsidRPr="002F4881">
        <w:rPr>
          <w:rFonts w:ascii="Times New Roman" w:hAnsi="Times New Roman" w:cs="Times New Roman"/>
          <w:sz w:val="24"/>
          <w:szCs w:val="24"/>
        </w:rPr>
        <w:t>.b.</w:t>
      </w:r>
      <w:r w:rsidR="003B4323" w:rsidRPr="002F4881">
        <w:rPr>
          <w:rFonts w:ascii="Times New Roman" w:hAnsi="Times New Roman" w:cs="Times New Roman"/>
          <w:sz w:val="24"/>
          <w:szCs w:val="24"/>
        </w:rPr>
        <w:t>, Yetkin Yayınları, Ankara, 201</w:t>
      </w:r>
      <w:r w:rsidR="008544A5">
        <w:rPr>
          <w:rFonts w:ascii="Times New Roman" w:hAnsi="Times New Roman" w:cs="Times New Roman"/>
          <w:sz w:val="24"/>
          <w:szCs w:val="24"/>
        </w:rPr>
        <w:t>9</w:t>
      </w:r>
      <w:r w:rsidRPr="002F4881">
        <w:rPr>
          <w:rFonts w:ascii="Times New Roman" w:hAnsi="Times New Roman" w:cs="Times New Roman"/>
          <w:sz w:val="24"/>
          <w:szCs w:val="24"/>
        </w:rPr>
        <w:t>.</w:t>
      </w:r>
    </w:p>
    <w:p w:rsidR="004337B7" w:rsidRPr="002F4881" w:rsidRDefault="004337B7" w:rsidP="004337B7">
      <w:pPr>
        <w:jc w:val="both"/>
        <w:rPr>
          <w:rFonts w:ascii="Times New Roman" w:hAnsi="Times New Roman" w:cs="Times New Roman"/>
          <w:sz w:val="24"/>
          <w:szCs w:val="24"/>
        </w:rPr>
      </w:pPr>
      <w:r w:rsidRPr="002F4881">
        <w:rPr>
          <w:rFonts w:ascii="Times New Roman" w:hAnsi="Times New Roman" w:cs="Times New Roman"/>
          <w:sz w:val="24"/>
          <w:szCs w:val="24"/>
        </w:rPr>
        <w:t xml:space="preserve">Bülent </w:t>
      </w:r>
      <w:proofErr w:type="spellStart"/>
      <w:r w:rsidRPr="002F4881">
        <w:rPr>
          <w:rFonts w:ascii="Times New Roman" w:hAnsi="Times New Roman" w:cs="Times New Roman"/>
          <w:sz w:val="24"/>
          <w:szCs w:val="24"/>
        </w:rPr>
        <w:t>Tanör</w:t>
      </w:r>
      <w:proofErr w:type="spellEnd"/>
      <w:r w:rsidRPr="002F4881">
        <w:rPr>
          <w:rFonts w:ascii="Times New Roman" w:hAnsi="Times New Roman" w:cs="Times New Roman"/>
          <w:sz w:val="24"/>
          <w:szCs w:val="24"/>
        </w:rPr>
        <w:t xml:space="preserve">-Necmi Yüzbaşıoğlu, </w:t>
      </w:r>
      <w:r w:rsidRPr="002F4881">
        <w:rPr>
          <w:rFonts w:ascii="Times New Roman" w:hAnsi="Times New Roman" w:cs="Times New Roman"/>
          <w:b/>
          <w:sz w:val="24"/>
          <w:szCs w:val="24"/>
        </w:rPr>
        <w:t>1982 Anayasasına Göre Türk Anayasa Hukuku</w:t>
      </w:r>
      <w:r w:rsidR="003B4323" w:rsidRPr="002F4881">
        <w:rPr>
          <w:rFonts w:ascii="Times New Roman" w:hAnsi="Times New Roman" w:cs="Times New Roman"/>
          <w:sz w:val="24"/>
          <w:szCs w:val="24"/>
        </w:rPr>
        <w:t>, 1</w:t>
      </w:r>
      <w:r w:rsidR="008544A5">
        <w:rPr>
          <w:rFonts w:ascii="Times New Roman" w:hAnsi="Times New Roman" w:cs="Times New Roman"/>
          <w:sz w:val="24"/>
          <w:szCs w:val="24"/>
        </w:rPr>
        <w:t>9</w:t>
      </w:r>
      <w:r w:rsidR="003B4323" w:rsidRPr="002F4881">
        <w:rPr>
          <w:rFonts w:ascii="Times New Roman" w:hAnsi="Times New Roman" w:cs="Times New Roman"/>
          <w:sz w:val="24"/>
          <w:szCs w:val="24"/>
        </w:rPr>
        <w:t>.b., Beta, İstanbul, 2019</w:t>
      </w:r>
      <w:r w:rsidRPr="002F4881">
        <w:rPr>
          <w:rFonts w:ascii="Times New Roman" w:hAnsi="Times New Roman" w:cs="Times New Roman"/>
          <w:sz w:val="24"/>
          <w:szCs w:val="24"/>
        </w:rPr>
        <w:t>.</w:t>
      </w:r>
    </w:p>
    <w:p w:rsidR="00BC2926" w:rsidRPr="002F4881" w:rsidRDefault="00BC2926" w:rsidP="004337B7">
      <w:pPr>
        <w:jc w:val="both"/>
        <w:rPr>
          <w:rFonts w:ascii="Times New Roman" w:hAnsi="Times New Roman" w:cs="Times New Roman"/>
          <w:sz w:val="24"/>
          <w:szCs w:val="24"/>
        </w:rPr>
      </w:pPr>
      <w:r w:rsidRPr="002F4881">
        <w:rPr>
          <w:rFonts w:ascii="Times New Roman" w:hAnsi="Times New Roman" w:cs="Times New Roman"/>
          <w:sz w:val="24"/>
          <w:szCs w:val="24"/>
        </w:rPr>
        <w:t xml:space="preserve">Erdoğan Teziç, </w:t>
      </w:r>
      <w:r w:rsidRPr="002F4881">
        <w:rPr>
          <w:rFonts w:ascii="Times New Roman" w:hAnsi="Times New Roman" w:cs="Times New Roman"/>
          <w:b/>
          <w:sz w:val="24"/>
          <w:szCs w:val="24"/>
        </w:rPr>
        <w:t>Anayasa Hukuku (Genel Esaslar),</w:t>
      </w:r>
      <w:r w:rsidR="00CD46C2" w:rsidRPr="002F4881">
        <w:rPr>
          <w:rFonts w:ascii="Times New Roman" w:hAnsi="Times New Roman" w:cs="Times New Roman"/>
          <w:sz w:val="24"/>
          <w:szCs w:val="24"/>
        </w:rPr>
        <w:t xml:space="preserve"> 2</w:t>
      </w:r>
      <w:r w:rsidR="00542AEB">
        <w:rPr>
          <w:rFonts w:ascii="Times New Roman" w:hAnsi="Times New Roman" w:cs="Times New Roman"/>
          <w:sz w:val="24"/>
          <w:szCs w:val="24"/>
        </w:rPr>
        <w:t>3</w:t>
      </w:r>
      <w:r w:rsidR="00CD46C2" w:rsidRPr="002F4881">
        <w:rPr>
          <w:rFonts w:ascii="Times New Roman" w:hAnsi="Times New Roman" w:cs="Times New Roman"/>
          <w:sz w:val="24"/>
          <w:szCs w:val="24"/>
        </w:rPr>
        <w:t>.b., Beta, İstanbul, 201</w:t>
      </w:r>
      <w:r w:rsidR="00542AEB">
        <w:rPr>
          <w:rFonts w:ascii="Times New Roman" w:hAnsi="Times New Roman" w:cs="Times New Roman"/>
          <w:sz w:val="24"/>
          <w:szCs w:val="24"/>
        </w:rPr>
        <w:t>9</w:t>
      </w:r>
      <w:r w:rsidRPr="002F4881">
        <w:rPr>
          <w:rFonts w:ascii="Times New Roman" w:hAnsi="Times New Roman" w:cs="Times New Roman"/>
          <w:sz w:val="24"/>
          <w:szCs w:val="24"/>
        </w:rPr>
        <w:t>.</w:t>
      </w:r>
    </w:p>
    <w:p w:rsidR="00A267B2" w:rsidRPr="002F4881" w:rsidRDefault="00A267B2" w:rsidP="00A267B2">
      <w:pPr>
        <w:jc w:val="both"/>
        <w:rPr>
          <w:rFonts w:ascii="Times New Roman" w:hAnsi="Times New Roman" w:cs="Times New Roman"/>
          <w:sz w:val="24"/>
          <w:szCs w:val="24"/>
        </w:rPr>
      </w:pPr>
      <w:r w:rsidRPr="002F4881">
        <w:rPr>
          <w:rFonts w:ascii="Times New Roman" w:hAnsi="Times New Roman" w:cs="Times New Roman"/>
          <w:sz w:val="24"/>
          <w:szCs w:val="24"/>
        </w:rPr>
        <w:t xml:space="preserve">Kemal Gözler, </w:t>
      </w:r>
      <w:r w:rsidRPr="002F4881">
        <w:rPr>
          <w:rFonts w:ascii="Times New Roman" w:hAnsi="Times New Roman" w:cs="Times New Roman"/>
          <w:b/>
          <w:sz w:val="24"/>
          <w:szCs w:val="24"/>
        </w:rPr>
        <w:t>Türk Anayasa Hukuku Dersleri,</w:t>
      </w:r>
      <w:r w:rsidR="006A60A3" w:rsidRPr="002F4881">
        <w:rPr>
          <w:rFonts w:ascii="Times New Roman" w:hAnsi="Times New Roman" w:cs="Times New Roman"/>
          <w:sz w:val="24"/>
          <w:szCs w:val="24"/>
        </w:rPr>
        <w:t xml:space="preserve"> 2</w:t>
      </w:r>
      <w:r w:rsidR="00542AEB">
        <w:rPr>
          <w:rFonts w:ascii="Times New Roman" w:hAnsi="Times New Roman" w:cs="Times New Roman"/>
          <w:sz w:val="24"/>
          <w:szCs w:val="24"/>
        </w:rPr>
        <w:t>4</w:t>
      </w:r>
      <w:r w:rsidRPr="002F4881">
        <w:rPr>
          <w:rFonts w:ascii="Times New Roman" w:hAnsi="Times New Roman" w:cs="Times New Roman"/>
          <w:sz w:val="24"/>
          <w:szCs w:val="24"/>
        </w:rPr>
        <w:t>.b., Ekin</w:t>
      </w:r>
      <w:r w:rsidR="006A60A3" w:rsidRPr="002F4881">
        <w:rPr>
          <w:rFonts w:ascii="Times New Roman" w:hAnsi="Times New Roman" w:cs="Times New Roman"/>
          <w:sz w:val="24"/>
          <w:szCs w:val="24"/>
        </w:rPr>
        <w:t xml:space="preserve"> Kitabevi Yayınları, Bursa, 201</w:t>
      </w:r>
      <w:r w:rsidR="00542AEB">
        <w:rPr>
          <w:rFonts w:ascii="Times New Roman" w:hAnsi="Times New Roman" w:cs="Times New Roman"/>
          <w:sz w:val="24"/>
          <w:szCs w:val="24"/>
        </w:rPr>
        <w:t>9</w:t>
      </w:r>
      <w:r w:rsidRPr="002F4881">
        <w:rPr>
          <w:rFonts w:ascii="Times New Roman" w:hAnsi="Times New Roman" w:cs="Times New Roman"/>
          <w:sz w:val="24"/>
          <w:szCs w:val="24"/>
        </w:rPr>
        <w:t>.</w:t>
      </w:r>
    </w:p>
    <w:p w:rsidR="00542AEB" w:rsidRDefault="00542AEB" w:rsidP="004337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7B7" w:rsidRPr="002F4881" w:rsidRDefault="00445A9D" w:rsidP="004337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881">
        <w:rPr>
          <w:rFonts w:ascii="Times New Roman" w:hAnsi="Times New Roman" w:cs="Times New Roman"/>
          <w:b/>
          <w:sz w:val="24"/>
          <w:szCs w:val="24"/>
        </w:rPr>
        <w:t>C</w:t>
      </w:r>
      <w:r w:rsidR="004337B7" w:rsidRPr="002F4881">
        <w:rPr>
          <w:rFonts w:ascii="Times New Roman" w:hAnsi="Times New Roman" w:cs="Times New Roman"/>
          <w:b/>
          <w:sz w:val="24"/>
          <w:szCs w:val="24"/>
        </w:rPr>
        <w:t>. Metinler</w:t>
      </w:r>
    </w:p>
    <w:p w:rsidR="004337B7" w:rsidRPr="002F4881" w:rsidRDefault="004337B7" w:rsidP="004337B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4881">
        <w:rPr>
          <w:rFonts w:ascii="Times New Roman" w:hAnsi="Times New Roman" w:cs="Times New Roman"/>
          <w:b/>
          <w:sz w:val="24"/>
          <w:szCs w:val="24"/>
        </w:rPr>
        <w:t>*</w:t>
      </w:r>
      <w:r w:rsidRPr="002F4881">
        <w:rPr>
          <w:rFonts w:ascii="Times New Roman" w:hAnsi="Times New Roman" w:cs="Times New Roman"/>
          <w:b/>
          <w:sz w:val="24"/>
          <w:szCs w:val="24"/>
          <w:u w:val="single"/>
        </w:rPr>
        <w:t>1982 Anayasası</w:t>
      </w:r>
      <w:r w:rsidR="0049031E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4337B7" w:rsidRPr="002F4881" w:rsidRDefault="004337B7" w:rsidP="004337B7">
      <w:pPr>
        <w:jc w:val="both"/>
        <w:rPr>
          <w:rFonts w:ascii="Times New Roman" w:hAnsi="Times New Roman" w:cs="Times New Roman"/>
          <w:sz w:val="24"/>
          <w:szCs w:val="24"/>
        </w:rPr>
      </w:pPr>
      <w:r w:rsidRPr="002F4881">
        <w:rPr>
          <w:rFonts w:ascii="Times New Roman" w:hAnsi="Times New Roman" w:cs="Times New Roman"/>
          <w:sz w:val="24"/>
          <w:szCs w:val="24"/>
        </w:rPr>
        <w:t xml:space="preserve">*Karşılaştırmalar için </w:t>
      </w:r>
      <w:r w:rsidRPr="002F4881">
        <w:rPr>
          <w:rFonts w:ascii="Times New Roman" w:hAnsi="Times New Roman" w:cs="Times New Roman"/>
          <w:b/>
          <w:sz w:val="24"/>
          <w:szCs w:val="24"/>
        </w:rPr>
        <w:t>1921, 1924 ve 1961 Anayasaları,</w:t>
      </w:r>
    </w:p>
    <w:p w:rsidR="004337B7" w:rsidRPr="002F4881" w:rsidRDefault="004337B7" w:rsidP="004337B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4881">
        <w:rPr>
          <w:rFonts w:ascii="Times New Roman" w:hAnsi="Times New Roman" w:cs="Times New Roman"/>
          <w:sz w:val="24"/>
          <w:szCs w:val="24"/>
        </w:rPr>
        <w:t xml:space="preserve">*3376 sayılı </w:t>
      </w:r>
      <w:r w:rsidRPr="002F4881">
        <w:rPr>
          <w:rFonts w:ascii="Times New Roman" w:hAnsi="Times New Roman" w:cs="Times New Roman"/>
          <w:b/>
          <w:sz w:val="24"/>
          <w:szCs w:val="24"/>
        </w:rPr>
        <w:t xml:space="preserve">Anayasa Değişikliklerinin Halkoyuna Sunulması Hakkında Kanun </w:t>
      </w:r>
      <w:r w:rsidRPr="002F48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45A9D" w:rsidRPr="002F4881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445A9D" w:rsidRPr="002F4881">
        <w:rPr>
          <w:rFonts w:ascii="Times New Roman" w:hAnsi="Times New Roman" w:cs="Times New Roman"/>
          <w:sz w:val="24"/>
          <w:szCs w:val="24"/>
        </w:rPr>
        <w:t>://www.mevzuat.gov.tr/</w:t>
      </w:r>
      <w:proofErr w:type="spellStart"/>
      <w:r w:rsidR="00445A9D" w:rsidRPr="002F4881">
        <w:rPr>
          <w:rFonts w:ascii="Times New Roman" w:hAnsi="Times New Roman" w:cs="Times New Roman"/>
          <w:sz w:val="24"/>
          <w:szCs w:val="24"/>
        </w:rPr>
        <w:t>MevzuatMetin</w:t>
      </w:r>
      <w:proofErr w:type="spellEnd"/>
      <w:r w:rsidR="00445A9D" w:rsidRPr="002F4881">
        <w:rPr>
          <w:rFonts w:ascii="Times New Roman" w:hAnsi="Times New Roman" w:cs="Times New Roman"/>
          <w:sz w:val="24"/>
          <w:szCs w:val="24"/>
        </w:rPr>
        <w:t>/1.5.3376.pdf</w:t>
      </w:r>
      <w:r w:rsidRPr="002F4881">
        <w:rPr>
          <w:rFonts w:ascii="Times New Roman" w:hAnsi="Times New Roman" w:cs="Times New Roman"/>
          <w:sz w:val="24"/>
          <w:szCs w:val="24"/>
        </w:rPr>
        <w:t>)</w:t>
      </w:r>
    </w:p>
    <w:p w:rsidR="004337B7" w:rsidRPr="002F4881" w:rsidRDefault="004337B7" w:rsidP="004337B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4881">
        <w:rPr>
          <w:rFonts w:ascii="Times New Roman" w:hAnsi="Times New Roman" w:cs="Times New Roman"/>
          <w:sz w:val="24"/>
          <w:szCs w:val="24"/>
        </w:rPr>
        <w:t xml:space="preserve">*6216 sayılı </w:t>
      </w:r>
      <w:r w:rsidRPr="002F4881">
        <w:rPr>
          <w:rFonts w:ascii="Times New Roman" w:hAnsi="Times New Roman" w:cs="Times New Roman"/>
          <w:b/>
          <w:sz w:val="24"/>
          <w:szCs w:val="24"/>
        </w:rPr>
        <w:t xml:space="preserve">Anayasa Mahkemesinin Kuruluşu ve Yargılama Usulleri Hakkında Kanun </w:t>
      </w:r>
      <w:r w:rsidRPr="002F48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45A9D" w:rsidRPr="002F4881">
        <w:rPr>
          <w:rFonts w:ascii="Times New Roman" w:hAnsi="Times New Roman" w:cs="Times New Roman"/>
        </w:rPr>
        <w:t>https</w:t>
      </w:r>
      <w:proofErr w:type="spellEnd"/>
      <w:r w:rsidR="00445A9D" w:rsidRPr="002F4881">
        <w:rPr>
          <w:rFonts w:ascii="Times New Roman" w:hAnsi="Times New Roman" w:cs="Times New Roman"/>
        </w:rPr>
        <w:t>://www.mevzuat.gov.tr/</w:t>
      </w:r>
      <w:proofErr w:type="spellStart"/>
      <w:r w:rsidR="00445A9D" w:rsidRPr="002F4881">
        <w:rPr>
          <w:rFonts w:ascii="Times New Roman" w:hAnsi="Times New Roman" w:cs="Times New Roman"/>
        </w:rPr>
        <w:t>MevzuatMetin</w:t>
      </w:r>
      <w:proofErr w:type="spellEnd"/>
      <w:r w:rsidR="00445A9D" w:rsidRPr="002F4881">
        <w:rPr>
          <w:rFonts w:ascii="Times New Roman" w:hAnsi="Times New Roman" w:cs="Times New Roman"/>
        </w:rPr>
        <w:t>/1.5.6216.pdf</w:t>
      </w:r>
      <w:r w:rsidR="00445A9D" w:rsidRPr="002F4881">
        <w:rPr>
          <w:rFonts w:ascii="Times New Roman" w:hAnsi="Times New Roman" w:cs="Times New Roman"/>
        </w:rPr>
        <w:t>)</w:t>
      </w:r>
    </w:p>
    <w:p w:rsidR="004337B7" w:rsidRPr="002F4881" w:rsidRDefault="004337B7" w:rsidP="004337B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4881">
        <w:rPr>
          <w:rFonts w:ascii="Times New Roman" w:hAnsi="Times New Roman" w:cs="Times New Roman"/>
          <w:sz w:val="24"/>
          <w:szCs w:val="24"/>
        </w:rPr>
        <w:t xml:space="preserve">*2820 sayılı </w:t>
      </w:r>
      <w:r w:rsidRPr="002F4881">
        <w:rPr>
          <w:rFonts w:ascii="Times New Roman" w:hAnsi="Times New Roman" w:cs="Times New Roman"/>
          <w:b/>
          <w:sz w:val="24"/>
          <w:szCs w:val="24"/>
        </w:rPr>
        <w:t>Siyasi Partiler Kanunu</w:t>
      </w:r>
      <w:r w:rsidRPr="002F48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45A9D" w:rsidRPr="002F4881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445A9D" w:rsidRPr="002F4881">
        <w:rPr>
          <w:rFonts w:ascii="Times New Roman" w:hAnsi="Times New Roman" w:cs="Times New Roman"/>
          <w:sz w:val="24"/>
          <w:szCs w:val="24"/>
        </w:rPr>
        <w:t>://www.mevzuat.gov.tr/</w:t>
      </w:r>
      <w:proofErr w:type="spellStart"/>
      <w:r w:rsidR="00445A9D" w:rsidRPr="002F4881">
        <w:rPr>
          <w:rFonts w:ascii="Times New Roman" w:hAnsi="Times New Roman" w:cs="Times New Roman"/>
          <w:sz w:val="24"/>
          <w:szCs w:val="24"/>
        </w:rPr>
        <w:t>MevzuatMetin</w:t>
      </w:r>
      <w:proofErr w:type="spellEnd"/>
      <w:r w:rsidR="00445A9D" w:rsidRPr="002F4881">
        <w:rPr>
          <w:rFonts w:ascii="Times New Roman" w:hAnsi="Times New Roman" w:cs="Times New Roman"/>
          <w:sz w:val="24"/>
          <w:szCs w:val="24"/>
        </w:rPr>
        <w:t>/1.5.2820.pdf</w:t>
      </w:r>
      <w:r w:rsidRPr="002F4881">
        <w:rPr>
          <w:rFonts w:ascii="Times New Roman" w:hAnsi="Times New Roman" w:cs="Times New Roman"/>
          <w:sz w:val="24"/>
          <w:szCs w:val="24"/>
        </w:rPr>
        <w:t>)</w:t>
      </w:r>
    </w:p>
    <w:p w:rsidR="004337B7" w:rsidRPr="002F4881" w:rsidRDefault="004337B7" w:rsidP="004337B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4881">
        <w:rPr>
          <w:rFonts w:ascii="Times New Roman" w:hAnsi="Times New Roman" w:cs="Times New Roman"/>
          <w:sz w:val="24"/>
          <w:szCs w:val="24"/>
        </w:rPr>
        <w:t xml:space="preserve">*2839 sayılı </w:t>
      </w:r>
      <w:r w:rsidRPr="002F4881">
        <w:rPr>
          <w:rFonts w:ascii="Times New Roman" w:hAnsi="Times New Roman" w:cs="Times New Roman"/>
          <w:b/>
          <w:sz w:val="24"/>
          <w:szCs w:val="24"/>
        </w:rPr>
        <w:t>Milletvekili Seçimi Kanunu</w:t>
      </w:r>
      <w:r w:rsidRPr="002F48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0EC1" w:rsidRPr="002F4881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840EC1" w:rsidRPr="002F4881">
        <w:rPr>
          <w:rFonts w:ascii="Times New Roman" w:hAnsi="Times New Roman" w:cs="Times New Roman"/>
          <w:sz w:val="24"/>
          <w:szCs w:val="24"/>
        </w:rPr>
        <w:t>://www.mevzuat.gov.tr/</w:t>
      </w:r>
      <w:proofErr w:type="spellStart"/>
      <w:r w:rsidR="00840EC1" w:rsidRPr="002F4881">
        <w:rPr>
          <w:rFonts w:ascii="Times New Roman" w:hAnsi="Times New Roman" w:cs="Times New Roman"/>
          <w:sz w:val="24"/>
          <w:szCs w:val="24"/>
        </w:rPr>
        <w:t>MevzuatMetin</w:t>
      </w:r>
      <w:proofErr w:type="spellEnd"/>
      <w:r w:rsidR="00840EC1" w:rsidRPr="002F4881">
        <w:rPr>
          <w:rFonts w:ascii="Times New Roman" w:hAnsi="Times New Roman" w:cs="Times New Roman"/>
          <w:sz w:val="24"/>
          <w:szCs w:val="24"/>
        </w:rPr>
        <w:t>/1.5.2839.pdf</w:t>
      </w:r>
      <w:r w:rsidRPr="002F4881">
        <w:rPr>
          <w:rFonts w:ascii="Times New Roman" w:hAnsi="Times New Roman" w:cs="Times New Roman"/>
          <w:sz w:val="24"/>
          <w:szCs w:val="24"/>
        </w:rPr>
        <w:t>)</w:t>
      </w:r>
    </w:p>
    <w:p w:rsidR="004337B7" w:rsidRPr="002F4881" w:rsidRDefault="004337B7" w:rsidP="004337B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4881">
        <w:rPr>
          <w:rFonts w:ascii="Times New Roman" w:hAnsi="Times New Roman" w:cs="Times New Roman"/>
          <w:sz w:val="24"/>
          <w:szCs w:val="24"/>
        </w:rPr>
        <w:t xml:space="preserve">*298 sayılı </w:t>
      </w:r>
      <w:r w:rsidRPr="002F4881">
        <w:rPr>
          <w:rFonts w:ascii="Times New Roman" w:hAnsi="Times New Roman" w:cs="Times New Roman"/>
          <w:b/>
          <w:sz w:val="24"/>
          <w:szCs w:val="24"/>
        </w:rPr>
        <w:t>Seçimlerin Temel Hükümleri ve Seçmen Kütükleri Hakkında Kanun</w:t>
      </w:r>
      <w:r w:rsidRPr="002F48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0EC1" w:rsidRPr="002F4881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840EC1" w:rsidRPr="002F4881">
        <w:rPr>
          <w:rFonts w:ascii="Times New Roman" w:hAnsi="Times New Roman" w:cs="Times New Roman"/>
          <w:sz w:val="24"/>
          <w:szCs w:val="24"/>
        </w:rPr>
        <w:t>://www.mevzuat.gov.tr/</w:t>
      </w:r>
      <w:proofErr w:type="spellStart"/>
      <w:r w:rsidR="00840EC1" w:rsidRPr="002F4881">
        <w:rPr>
          <w:rFonts w:ascii="Times New Roman" w:hAnsi="Times New Roman" w:cs="Times New Roman"/>
          <w:sz w:val="24"/>
          <w:szCs w:val="24"/>
        </w:rPr>
        <w:t>MevzuatMetin</w:t>
      </w:r>
      <w:proofErr w:type="spellEnd"/>
      <w:r w:rsidR="00840EC1" w:rsidRPr="002F4881">
        <w:rPr>
          <w:rFonts w:ascii="Times New Roman" w:hAnsi="Times New Roman" w:cs="Times New Roman"/>
          <w:sz w:val="24"/>
          <w:szCs w:val="24"/>
        </w:rPr>
        <w:t>/1.4.298.pdf</w:t>
      </w:r>
      <w:r w:rsidRPr="002F4881">
        <w:rPr>
          <w:rFonts w:ascii="Times New Roman" w:hAnsi="Times New Roman" w:cs="Times New Roman"/>
          <w:sz w:val="24"/>
          <w:szCs w:val="24"/>
        </w:rPr>
        <w:t>)</w:t>
      </w:r>
    </w:p>
    <w:p w:rsidR="004337B7" w:rsidRPr="002F4881" w:rsidRDefault="004337B7" w:rsidP="004337B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4881">
        <w:rPr>
          <w:rFonts w:ascii="Times New Roman" w:hAnsi="Times New Roman" w:cs="Times New Roman"/>
          <w:sz w:val="24"/>
          <w:szCs w:val="24"/>
        </w:rPr>
        <w:t>*</w:t>
      </w:r>
      <w:r w:rsidRPr="002F4881">
        <w:rPr>
          <w:rFonts w:ascii="Times New Roman" w:hAnsi="Times New Roman" w:cs="Times New Roman"/>
          <w:b/>
          <w:sz w:val="24"/>
          <w:szCs w:val="24"/>
        </w:rPr>
        <w:t>Türkiye Büyük Millet Meclisi İçtüzüğü</w:t>
      </w:r>
      <w:r w:rsidRPr="002F48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F4881" w:rsidRPr="002F4881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2F4881" w:rsidRPr="002F4881">
        <w:rPr>
          <w:rFonts w:ascii="Times New Roman" w:hAnsi="Times New Roman" w:cs="Times New Roman"/>
          <w:sz w:val="24"/>
          <w:szCs w:val="24"/>
        </w:rPr>
        <w:t>://www.tbmm.gov.tr/</w:t>
      </w:r>
      <w:proofErr w:type="spellStart"/>
      <w:r w:rsidR="002F4881" w:rsidRPr="002F4881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="002F4881" w:rsidRPr="002F4881">
        <w:rPr>
          <w:rFonts w:ascii="Times New Roman" w:hAnsi="Times New Roman" w:cs="Times New Roman"/>
          <w:sz w:val="24"/>
          <w:szCs w:val="24"/>
        </w:rPr>
        <w:t>/ictuzuk.pdf</w:t>
      </w:r>
      <w:r w:rsidRPr="002F488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337B7" w:rsidRPr="002F4881" w:rsidRDefault="004337B7" w:rsidP="004337B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4881">
        <w:rPr>
          <w:rFonts w:ascii="Times New Roman" w:hAnsi="Times New Roman" w:cs="Times New Roman"/>
          <w:sz w:val="24"/>
          <w:szCs w:val="24"/>
        </w:rPr>
        <w:t>*</w:t>
      </w:r>
      <w:r w:rsidRPr="002F4881">
        <w:rPr>
          <w:rFonts w:ascii="Times New Roman" w:hAnsi="Times New Roman" w:cs="Times New Roman"/>
          <w:b/>
          <w:sz w:val="24"/>
          <w:szCs w:val="24"/>
        </w:rPr>
        <w:t>Anayasa Mahkemesi İçtüzüğü</w:t>
      </w:r>
      <w:r w:rsidRPr="002F4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4881">
        <w:rPr>
          <w:rFonts w:ascii="Times New Roman" w:hAnsi="Times New Roman" w:cs="Times New Roman"/>
          <w:sz w:val="24"/>
          <w:szCs w:val="24"/>
        </w:rPr>
        <w:t xml:space="preserve">( </w:t>
      </w:r>
      <w:r w:rsidR="002F4881" w:rsidRPr="002F4881">
        <w:rPr>
          <w:rFonts w:ascii="Times New Roman" w:hAnsi="Times New Roman" w:cs="Times New Roman"/>
        </w:rPr>
        <w:t>https://www.anayasa.gov.tr/tr/mevzuat/ictuzuk/</w:t>
      </w:r>
      <w:proofErr w:type="gramEnd"/>
      <w:r w:rsidRPr="002F4881">
        <w:rPr>
          <w:rFonts w:ascii="Times New Roman" w:hAnsi="Times New Roman" w:cs="Times New Roman"/>
          <w:sz w:val="24"/>
          <w:szCs w:val="24"/>
        </w:rPr>
        <w:t>)</w:t>
      </w:r>
    </w:p>
    <w:p w:rsidR="00763B1D" w:rsidRDefault="004337B7" w:rsidP="00A51DC6">
      <w:pPr>
        <w:spacing w:line="240" w:lineRule="atLeast"/>
        <w:jc w:val="both"/>
        <w:rPr>
          <w:rFonts w:ascii="Times New Roman" w:hAnsi="Times New Roman" w:cs="Times New Roman"/>
        </w:rPr>
      </w:pPr>
      <w:r w:rsidRPr="002F4881">
        <w:rPr>
          <w:rFonts w:ascii="Times New Roman" w:hAnsi="Times New Roman" w:cs="Times New Roman"/>
          <w:sz w:val="24"/>
          <w:szCs w:val="24"/>
        </w:rPr>
        <w:t>*</w:t>
      </w:r>
      <w:r w:rsidRPr="002F4881">
        <w:rPr>
          <w:rFonts w:ascii="Times New Roman" w:hAnsi="Times New Roman" w:cs="Times New Roman"/>
          <w:b/>
          <w:sz w:val="24"/>
          <w:szCs w:val="24"/>
        </w:rPr>
        <w:t>Anayasa Mahkemesi Kararları</w:t>
      </w:r>
      <w:r w:rsidRPr="002F4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4881">
        <w:rPr>
          <w:rFonts w:ascii="Times New Roman" w:hAnsi="Times New Roman" w:cs="Times New Roman"/>
          <w:sz w:val="24"/>
          <w:szCs w:val="24"/>
        </w:rPr>
        <w:t xml:space="preserve">( </w:t>
      </w:r>
      <w:r w:rsidR="002F4881" w:rsidRPr="002F4881">
        <w:rPr>
          <w:rFonts w:ascii="Times New Roman" w:hAnsi="Times New Roman" w:cs="Times New Roman"/>
        </w:rPr>
        <w:t>https://www.anayasa.gov.tr/tr/kararlar-bilgi-bankasi/</w:t>
      </w:r>
      <w:proofErr w:type="gramEnd"/>
      <w:r w:rsidRPr="002F4881">
        <w:rPr>
          <w:rFonts w:ascii="Times New Roman" w:hAnsi="Times New Roman" w:cs="Times New Roman"/>
          <w:sz w:val="24"/>
          <w:szCs w:val="24"/>
        </w:rPr>
        <w:t>)</w:t>
      </w:r>
    </w:p>
    <w:p w:rsidR="00542AEB" w:rsidRPr="00542AEB" w:rsidRDefault="00542AEB" w:rsidP="0049031E">
      <w:pPr>
        <w:rPr>
          <w:rFonts w:ascii="Times New Roman" w:hAnsi="Times New Roman" w:cs="Times New Roman"/>
          <w:sz w:val="24"/>
          <w:szCs w:val="24"/>
        </w:rPr>
      </w:pPr>
    </w:p>
    <w:sectPr w:rsidR="00542AEB" w:rsidRPr="00542AEB" w:rsidSect="00DF2A22">
      <w:footerReference w:type="default" r:id="rId8"/>
      <w:pgSz w:w="11906" w:h="16838"/>
      <w:pgMar w:top="851" w:right="849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76E" w:rsidRDefault="0016176E" w:rsidP="000942B7">
      <w:pPr>
        <w:spacing w:after="0" w:line="240" w:lineRule="auto"/>
      </w:pPr>
      <w:r>
        <w:separator/>
      </w:r>
    </w:p>
  </w:endnote>
  <w:endnote w:type="continuationSeparator" w:id="0">
    <w:p w:rsidR="0016176E" w:rsidRDefault="0016176E" w:rsidP="0009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2B7" w:rsidRDefault="000942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76E" w:rsidRDefault="0016176E" w:rsidP="000942B7">
      <w:pPr>
        <w:spacing w:after="0" w:line="240" w:lineRule="auto"/>
      </w:pPr>
      <w:r>
        <w:separator/>
      </w:r>
    </w:p>
  </w:footnote>
  <w:footnote w:type="continuationSeparator" w:id="0">
    <w:p w:rsidR="0016176E" w:rsidRDefault="0016176E" w:rsidP="00094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3FA3"/>
    <w:multiLevelType w:val="hybridMultilevel"/>
    <w:tmpl w:val="099051EA"/>
    <w:lvl w:ilvl="0" w:tplc="E0C6CCF4">
      <w:start w:val="1"/>
      <w:numFmt w:val="upperLetter"/>
      <w:lvlText w:val="%1."/>
      <w:lvlJc w:val="left"/>
      <w:pPr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6A6233"/>
    <w:multiLevelType w:val="hybridMultilevel"/>
    <w:tmpl w:val="F54ACEE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B56EF"/>
    <w:multiLevelType w:val="hybridMultilevel"/>
    <w:tmpl w:val="E2AA1908"/>
    <w:lvl w:ilvl="0" w:tplc="96CE0B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8B0578"/>
    <w:multiLevelType w:val="hybridMultilevel"/>
    <w:tmpl w:val="4F7839D2"/>
    <w:lvl w:ilvl="0" w:tplc="7A2422F6">
      <w:start w:val="1"/>
      <w:numFmt w:val="upperLetter"/>
      <w:lvlText w:val="%1."/>
      <w:lvlJc w:val="left"/>
      <w:pPr>
        <w:ind w:left="1004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F438B8"/>
    <w:multiLevelType w:val="hybridMultilevel"/>
    <w:tmpl w:val="281E5B9A"/>
    <w:lvl w:ilvl="0" w:tplc="E834B1F8">
      <w:start w:val="1"/>
      <w:numFmt w:val="decimal"/>
      <w:lvlText w:val="%1."/>
      <w:lvlJc w:val="left"/>
      <w:pPr>
        <w:ind w:left="1077" w:hanging="35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641E6D"/>
    <w:multiLevelType w:val="hybridMultilevel"/>
    <w:tmpl w:val="EFE8210C"/>
    <w:lvl w:ilvl="0" w:tplc="38C2BE84">
      <w:start w:val="1"/>
      <w:numFmt w:val="upperLetter"/>
      <w:lvlText w:val="%1."/>
      <w:lvlJc w:val="left"/>
      <w:pPr>
        <w:ind w:left="1107" w:hanging="56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EA3425"/>
    <w:multiLevelType w:val="hybridMultilevel"/>
    <w:tmpl w:val="45A05D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73161"/>
    <w:multiLevelType w:val="hybridMultilevel"/>
    <w:tmpl w:val="2BB40C7C"/>
    <w:lvl w:ilvl="0" w:tplc="327C0ED8">
      <w:start w:val="1"/>
      <w:numFmt w:val="upperLetter"/>
      <w:lvlText w:val="%1."/>
      <w:lvlJc w:val="left"/>
      <w:pPr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DA5E68"/>
    <w:multiLevelType w:val="hybridMultilevel"/>
    <w:tmpl w:val="0DE20D70"/>
    <w:lvl w:ilvl="0" w:tplc="E6D65F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116C53"/>
    <w:multiLevelType w:val="hybridMultilevel"/>
    <w:tmpl w:val="A62C7338"/>
    <w:lvl w:ilvl="0" w:tplc="B910301E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FF058E"/>
    <w:multiLevelType w:val="hybridMultilevel"/>
    <w:tmpl w:val="B086839A"/>
    <w:lvl w:ilvl="0" w:tplc="3FAC0E24">
      <w:start w:val="1"/>
      <w:numFmt w:val="decimal"/>
      <w:lvlText w:val="%1."/>
      <w:lvlJc w:val="left"/>
      <w:pPr>
        <w:ind w:left="1776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99C4218"/>
    <w:multiLevelType w:val="hybridMultilevel"/>
    <w:tmpl w:val="B890EC70"/>
    <w:lvl w:ilvl="0" w:tplc="0EA070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B32A37"/>
    <w:multiLevelType w:val="hybridMultilevel"/>
    <w:tmpl w:val="0E8A4144"/>
    <w:lvl w:ilvl="0" w:tplc="443647E0">
      <w:start w:val="1"/>
      <w:numFmt w:val="upperLetter"/>
      <w:lvlText w:val="%1."/>
      <w:lvlJc w:val="left"/>
      <w:pPr>
        <w:ind w:left="1004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1161890"/>
    <w:multiLevelType w:val="hybridMultilevel"/>
    <w:tmpl w:val="5770FF44"/>
    <w:lvl w:ilvl="0" w:tplc="8E9A30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8375CC"/>
    <w:multiLevelType w:val="hybridMultilevel"/>
    <w:tmpl w:val="03A891C6"/>
    <w:lvl w:ilvl="0" w:tplc="492C9C00">
      <w:start w:val="1"/>
      <w:numFmt w:val="upperRoman"/>
      <w:suff w:val="space"/>
      <w:lvlText w:val="%1."/>
      <w:lvlJc w:val="left"/>
      <w:pPr>
        <w:ind w:left="284" w:hanging="284"/>
      </w:pPr>
      <w:rPr>
        <w:rFonts w:hint="default"/>
        <w:b/>
      </w:rPr>
    </w:lvl>
    <w:lvl w:ilvl="1" w:tplc="5E16FD06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FF9E0A5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92559"/>
    <w:multiLevelType w:val="hybridMultilevel"/>
    <w:tmpl w:val="EC0E630A"/>
    <w:lvl w:ilvl="0" w:tplc="248EAB4C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200C4D"/>
    <w:multiLevelType w:val="hybridMultilevel"/>
    <w:tmpl w:val="67186EB4"/>
    <w:lvl w:ilvl="0" w:tplc="D6C4A4A2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39D6314"/>
    <w:multiLevelType w:val="hybridMultilevel"/>
    <w:tmpl w:val="60D8BB64"/>
    <w:lvl w:ilvl="0" w:tplc="5A96B37C">
      <w:start w:val="1"/>
      <w:numFmt w:val="upperLetter"/>
      <w:lvlText w:val="%1."/>
      <w:lvlJc w:val="left"/>
      <w:pPr>
        <w:ind w:left="1066" w:hanging="35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8967E0"/>
    <w:multiLevelType w:val="hybridMultilevel"/>
    <w:tmpl w:val="3E6C2C4A"/>
    <w:lvl w:ilvl="0" w:tplc="6280241A">
      <w:start w:val="1"/>
      <w:numFmt w:val="decimal"/>
      <w:lvlText w:val="%1."/>
      <w:lvlJc w:val="left"/>
      <w:pPr>
        <w:ind w:left="177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AA778E4"/>
    <w:multiLevelType w:val="hybridMultilevel"/>
    <w:tmpl w:val="3C7A7DC6"/>
    <w:lvl w:ilvl="0" w:tplc="A5F675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A73EA"/>
    <w:multiLevelType w:val="hybridMultilevel"/>
    <w:tmpl w:val="D9DC74C0"/>
    <w:lvl w:ilvl="0" w:tplc="684CC5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35255"/>
    <w:multiLevelType w:val="hybridMultilevel"/>
    <w:tmpl w:val="E63C09D6"/>
    <w:lvl w:ilvl="0" w:tplc="B0C8725C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B128EC"/>
    <w:multiLevelType w:val="hybridMultilevel"/>
    <w:tmpl w:val="CAF83218"/>
    <w:lvl w:ilvl="0" w:tplc="50F429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001C07"/>
    <w:multiLevelType w:val="hybridMultilevel"/>
    <w:tmpl w:val="5DE21D16"/>
    <w:lvl w:ilvl="0" w:tplc="164A5FDE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D732114"/>
    <w:multiLevelType w:val="hybridMultilevel"/>
    <w:tmpl w:val="91225C1A"/>
    <w:lvl w:ilvl="0" w:tplc="CA34E56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082452"/>
    <w:multiLevelType w:val="hybridMultilevel"/>
    <w:tmpl w:val="AED841AC"/>
    <w:lvl w:ilvl="0" w:tplc="CD864BA2">
      <w:start w:val="1"/>
      <w:numFmt w:val="decimal"/>
      <w:lvlText w:val="%1."/>
      <w:lvlJc w:val="left"/>
      <w:pPr>
        <w:ind w:left="1780" w:hanging="362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C546DC5"/>
    <w:multiLevelType w:val="hybridMultilevel"/>
    <w:tmpl w:val="F9D8648C"/>
    <w:lvl w:ilvl="0" w:tplc="B26C475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26"/>
  </w:num>
  <w:num w:numId="3">
    <w:abstractNumId w:val="5"/>
  </w:num>
  <w:num w:numId="4">
    <w:abstractNumId w:val="25"/>
  </w:num>
  <w:num w:numId="5">
    <w:abstractNumId w:val="6"/>
  </w:num>
  <w:num w:numId="6">
    <w:abstractNumId w:val="23"/>
  </w:num>
  <w:num w:numId="7">
    <w:abstractNumId w:val="1"/>
  </w:num>
  <w:num w:numId="8">
    <w:abstractNumId w:val="14"/>
  </w:num>
  <w:num w:numId="9">
    <w:abstractNumId w:val="17"/>
  </w:num>
  <w:num w:numId="10">
    <w:abstractNumId w:val="18"/>
  </w:num>
  <w:num w:numId="11">
    <w:abstractNumId w:val="19"/>
  </w:num>
  <w:num w:numId="12">
    <w:abstractNumId w:val="8"/>
  </w:num>
  <w:num w:numId="13">
    <w:abstractNumId w:val="11"/>
  </w:num>
  <w:num w:numId="14">
    <w:abstractNumId w:val="10"/>
  </w:num>
  <w:num w:numId="15">
    <w:abstractNumId w:val="7"/>
  </w:num>
  <w:num w:numId="16">
    <w:abstractNumId w:val="0"/>
  </w:num>
  <w:num w:numId="17">
    <w:abstractNumId w:val="4"/>
  </w:num>
  <w:num w:numId="18">
    <w:abstractNumId w:val="24"/>
  </w:num>
  <w:num w:numId="19">
    <w:abstractNumId w:val="3"/>
  </w:num>
  <w:num w:numId="20">
    <w:abstractNumId w:val="12"/>
  </w:num>
  <w:num w:numId="21">
    <w:abstractNumId w:val="21"/>
  </w:num>
  <w:num w:numId="22">
    <w:abstractNumId w:val="20"/>
  </w:num>
  <w:num w:numId="23">
    <w:abstractNumId w:val="22"/>
  </w:num>
  <w:num w:numId="24">
    <w:abstractNumId w:val="13"/>
  </w:num>
  <w:num w:numId="25">
    <w:abstractNumId w:val="2"/>
  </w:num>
  <w:num w:numId="26">
    <w:abstractNumId w:val="1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C2"/>
    <w:rsid w:val="000136E0"/>
    <w:rsid w:val="00052A1D"/>
    <w:rsid w:val="000558C6"/>
    <w:rsid w:val="000615F1"/>
    <w:rsid w:val="00070706"/>
    <w:rsid w:val="000819EE"/>
    <w:rsid w:val="000942B7"/>
    <w:rsid w:val="000B1448"/>
    <w:rsid w:val="000D2E74"/>
    <w:rsid w:val="000D35F4"/>
    <w:rsid w:val="000D6F4B"/>
    <w:rsid w:val="000E4E38"/>
    <w:rsid w:val="00110FC9"/>
    <w:rsid w:val="001327FA"/>
    <w:rsid w:val="00155941"/>
    <w:rsid w:val="00156C5E"/>
    <w:rsid w:val="0016176E"/>
    <w:rsid w:val="00165C36"/>
    <w:rsid w:val="00175E49"/>
    <w:rsid w:val="00197621"/>
    <w:rsid w:val="001C4B36"/>
    <w:rsid w:val="001F0BFE"/>
    <w:rsid w:val="001F7E98"/>
    <w:rsid w:val="00234F8B"/>
    <w:rsid w:val="00251EEC"/>
    <w:rsid w:val="002608D9"/>
    <w:rsid w:val="00263E66"/>
    <w:rsid w:val="00290151"/>
    <w:rsid w:val="002A1998"/>
    <w:rsid w:val="002A461A"/>
    <w:rsid w:val="002C3737"/>
    <w:rsid w:val="002C386F"/>
    <w:rsid w:val="002D19F3"/>
    <w:rsid w:val="002D1EF4"/>
    <w:rsid w:val="002D7333"/>
    <w:rsid w:val="002F4881"/>
    <w:rsid w:val="003079F4"/>
    <w:rsid w:val="00321422"/>
    <w:rsid w:val="00350949"/>
    <w:rsid w:val="00360711"/>
    <w:rsid w:val="003612A4"/>
    <w:rsid w:val="00375428"/>
    <w:rsid w:val="00395E56"/>
    <w:rsid w:val="003B4323"/>
    <w:rsid w:val="003E4481"/>
    <w:rsid w:val="004030D9"/>
    <w:rsid w:val="0041463B"/>
    <w:rsid w:val="004337B7"/>
    <w:rsid w:val="00434272"/>
    <w:rsid w:val="004425FD"/>
    <w:rsid w:val="00445A9D"/>
    <w:rsid w:val="00480F8E"/>
    <w:rsid w:val="0049031E"/>
    <w:rsid w:val="00491419"/>
    <w:rsid w:val="0049744C"/>
    <w:rsid w:val="004A2653"/>
    <w:rsid w:val="004B0383"/>
    <w:rsid w:val="004C020E"/>
    <w:rsid w:val="004C4E11"/>
    <w:rsid w:val="004D6855"/>
    <w:rsid w:val="005106D9"/>
    <w:rsid w:val="0051276D"/>
    <w:rsid w:val="005205A8"/>
    <w:rsid w:val="005268A5"/>
    <w:rsid w:val="00540282"/>
    <w:rsid w:val="00542AEB"/>
    <w:rsid w:val="005446C2"/>
    <w:rsid w:val="00581996"/>
    <w:rsid w:val="005A77A2"/>
    <w:rsid w:val="005B33B0"/>
    <w:rsid w:val="005D59B2"/>
    <w:rsid w:val="005D693D"/>
    <w:rsid w:val="005E3EEA"/>
    <w:rsid w:val="00615587"/>
    <w:rsid w:val="00621432"/>
    <w:rsid w:val="006438BF"/>
    <w:rsid w:val="00644780"/>
    <w:rsid w:val="00650760"/>
    <w:rsid w:val="00667D97"/>
    <w:rsid w:val="0067757B"/>
    <w:rsid w:val="006855A7"/>
    <w:rsid w:val="006A60A3"/>
    <w:rsid w:val="006A7A0F"/>
    <w:rsid w:val="006B3912"/>
    <w:rsid w:val="006D20B4"/>
    <w:rsid w:val="006E59E1"/>
    <w:rsid w:val="00705DBC"/>
    <w:rsid w:val="00723481"/>
    <w:rsid w:val="00754628"/>
    <w:rsid w:val="00763B1D"/>
    <w:rsid w:val="00763EF8"/>
    <w:rsid w:val="00766DB6"/>
    <w:rsid w:val="00776276"/>
    <w:rsid w:val="007B2745"/>
    <w:rsid w:val="008004EB"/>
    <w:rsid w:val="008270CE"/>
    <w:rsid w:val="0083485F"/>
    <w:rsid w:val="00840EC1"/>
    <w:rsid w:val="00851B28"/>
    <w:rsid w:val="008544A5"/>
    <w:rsid w:val="008569B9"/>
    <w:rsid w:val="0086013C"/>
    <w:rsid w:val="008A2C33"/>
    <w:rsid w:val="008D2B87"/>
    <w:rsid w:val="008D7B03"/>
    <w:rsid w:val="008E4CC3"/>
    <w:rsid w:val="008F49D3"/>
    <w:rsid w:val="00903E23"/>
    <w:rsid w:val="009222D9"/>
    <w:rsid w:val="00931964"/>
    <w:rsid w:val="00970408"/>
    <w:rsid w:val="00971F76"/>
    <w:rsid w:val="00982596"/>
    <w:rsid w:val="0098317B"/>
    <w:rsid w:val="009B07DF"/>
    <w:rsid w:val="009B2E79"/>
    <w:rsid w:val="009B5C48"/>
    <w:rsid w:val="00A00BE3"/>
    <w:rsid w:val="00A07242"/>
    <w:rsid w:val="00A12963"/>
    <w:rsid w:val="00A25D65"/>
    <w:rsid w:val="00A267B2"/>
    <w:rsid w:val="00A279E1"/>
    <w:rsid w:val="00A51DC6"/>
    <w:rsid w:val="00A91614"/>
    <w:rsid w:val="00AE3002"/>
    <w:rsid w:val="00B468D0"/>
    <w:rsid w:val="00B67C27"/>
    <w:rsid w:val="00B70CD4"/>
    <w:rsid w:val="00B73CFF"/>
    <w:rsid w:val="00B75D37"/>
    <w:rsid w:val="00B81A5A"/>
    <w:rsid w:val="00BC2926"/>
    <w:rsid w:val="00BD1807"/>
    <w:rsid w:val="00BD6718"/>
    <w:rsid w:val="00BE069A"/>
    <w:rsid w:val="00C14891"/>
    <w:rsid w:val="00C258EC"/>
    <w:rsid w:val="00C90CB9"/>
    <w:rsid w:val="00CD449E"/>
    <w:rsid w:val="00CD46C2"/>
    <w:rsid w:val="00CE0776"/>
    <w:rsid w:val="00CF3137"/>
    <w:rsid w:val="00CF69FD"/>
    <w:rsid w:val="00D11275"/>
    <w:rsid w:val="00D16CE8"/>
    <w:rsid w:val="00D3377D"/>
    <w:rsid w:val="00D33DC9"/>
    <w:rsid w:val="00D43E66"/>
    <w:rsid w:val="00D553C9"/>
    <w:rsid w:val="00D60D1E"/>
    <w:rsid w:val="00D75783"/>
    <w:rsid w:val="00D90DA0"/>
    <w:rsid w:val="00DD0AD8"/>
    <w:rsid w:val="00DD31B0"/>
    <w:rsid w:val="00DE0977"/>
    <w:rsid w:val="00DF2A22"/>
    <w:rsid w:val="00E006FD"/>
    <w:rsid w:val="00E07D93"/>
    <w:rsid w:val="00E13916"/>
    <w:rsid w:val="00E27477"/>
    <w:rsid w:val="00E44D77"/>
    <w:rsid w:val="00E74713"/>
    <w:rsid w:val="00EB57C7"/>
    <w:rsid w:val="00EF4D72"/>
    <w:rsid w:val="00EF7DEC"/>
    <w:rsid w:val="00F06F15"/>
    <w:rsid w:val="00F3470A"/>
    <w:rsid w:val="00F73976"/>
    <w:rsid w:val="00FA6B54"/>
    <w:rsid w:val="00FB6ACF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0BBD"/>
  <w15:docId w15:val="{12CCF736-92E7-5E45-B2A5-579AF21F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6013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54028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9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42B7"/>
  </w:style>
  <w:style w:type="paragraph" w:styleId="AltBilgi">
    <w:name w:val="footer"/>
    <w:basedOn w:val="Normal"/>
    <w:link w:val="AltBilgiChar"/>
    <w:uiPriority w:val="99"/>
    <w:unhideWhenUsed/>
    <w:rsid w:val="0009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4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25DE5-EE53-5D41-AD7E-8C489F33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POLAT</dc:creator>
  <cp:lastModifiedBy>Ali.Erdem.Doganoglu</cp:lastModifiedBy>
  <cp:revision>3</cp:revision>
  <cp:lastPrinted>2019-03-25T06:23:00Z</cp:lastPrinted>
  <dcterms:created xsi:type="dcterms:W3CDTF">2019-12-08T17:13:00Z</dcterms:created>
  <dcterms:modified xsi:type="dcterms:W3CDTF">2019-12-08T17:21:00Z</dcterms:modified>
</cp:coreProperties>
</file>