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5714">
        <w:rPr>
          <w:rFonts w:ascii="Times New Roman" w:hAnsi="Times New Roman"/>
          <w:sz w:val="24"/>
          <w:szCs w:val="24"/>
        </w:rPr>
        <w:t>Mitanni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 mektubu temel alınarak </w:t>
      </w:r>
      <w:proofErr w:type="spellStart"/>
      <w:r w:rsidRPr="00605714">
        <w:rPr>
          <w:rFonts w:ascii="Times New Roman" w:hAnsi="Times New Roman"/>
          <w:sz w:val="24"/>
          <w:szCs w:val="24"/>
        </w:rPr>
        <w:t>ayırtedilebilinen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</w:rPr>
        <w:t>sesbrimleri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 şunlardır:</w:t>
      </w:r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</w:rPr>
        <w:t>Sesli harfler (</w:t>
      </w:r>
      <w:proofErr w:type="spellStart"/>
      <w:r w:rsidRPr="00605714">
        <w:rPr>
          <w:rFonts w:ascii="Times New Roman" w:hAnsi="Times New Roman"/>
          <w:sz w:val="24"/>
          <w:szCs w:val="24"/>
        </w:rPr>
        <w:t>Vowel</w:t>
      </w:r>
      <w:proofErr w:type="spellEnd"/>
      <w:r w:rsidRPr="00605714">
        <w:rPr>
          <w:rFonts w:ascii="Times New Roman" w:hAnsi="Times New Roman"/>
          <w:sz w:val="24"/>
          <w:szCs w:val="24"/>
        </w:rPr>
        <w:t>): /a/, /e/, /i/, /u/, /o/</w:t>
      </w:r>
      <w:r w:rsidRPr="00605714">
        <w:rPr>
          <w:rFonts w:ascii="Times New Roman" w:hAnsi="Times New Roman"/>
          <w:i/>
          <w:sz w:val="24"/>
          <w:szCs w:val="24"/>
        </w:rPr>
        <w:t xml:space="preserve"> </w:t>
      </w:r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</w:rPr>
        <w:t>Sessiz harfler (</w:t>
      </w:r>
      <w:proofErr w:type="spellStart"/>
      <w:r w:rsidRPr="00605714">
        <w:rPr>
          <w:rFonts w:ascii="Times New Roman" w:hAnsi="Times New Roman"/>
          <w:sz w:val="24"/>
          <w:szCs w:val="24"/>
        </w:rPr>
        <w:t>Consonant</w:t>
      </w:r>
      <w:proofErr w:type="spellEnd"/>
      <w:r w:rsidRPr="00605714">
        <w:rPr>
          <w:rFonts w:ascii="Times New Roman" w:hAnsi="Times New Roman"/>
          <w:sz w:val="24"/>
          <w:szCs w:val="24"/>
        </w:rPr>
        <w:t>): /f/, /p/, /t/, /k/, /h/, /</w:t>
      </w:r>
      <w:r w:rsidRPr="00605714">
        <w:rPr>
          <w:rFonts w:ascii="Times New Roman" w:hAnsi="Times New Roman"/>
          <w:sz w:val="24"/>
          <w:szCs w:val="24"/>
          <w:lang w:val="en-US"/>
        </w:rPr>
        <w:t>š/, /z/, /s/, /l/, /m/, /n/, /r/, /w/, /y/</w:t>
      </w:r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Hurrice’de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sesli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(voiced)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sessiz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(voiceless)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konsonantlar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arasında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herhangi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ayrım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yoktur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isim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kelimelerin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yazımında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katipler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sesli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(voiced)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sessiz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(voiceless)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konsonantları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ayırırken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Babilce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işaretlerdeki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sesdizimlerini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kullanmışlardır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Böylece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/t/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için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TA TE TI DU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hecelerini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kullanmışlardır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Hurrice’de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konsonantlar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/w/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 /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y/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hariç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veya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çift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yazılarak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kısa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uzun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şeklinde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ayırt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edilir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Çivi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yazısında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durum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uzun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konsonantlar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için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... VC-CV ...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belirtilirken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kısa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konsonantlar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için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... V-CV ...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belirtilir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Uzun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konsonatlar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sadece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vowellar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arasında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görülür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Konsonatlar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gibi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vowellar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kısa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uzun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yazılıyordu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Çiviyazısında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durum CV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VC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arasına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vowel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eklenerek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belirtilmiştir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Sümerce’de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alamayan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/o/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vowelı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/u/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işareti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ile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gösterilirken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/u/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vowelı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için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de  /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Ú/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işareti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kullanılmıştır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vowel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/w/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 /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y/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sırasıyla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/ú/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/i-i-,-i/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da /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şeklinde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ifade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edilmiştir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Örneğin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;</w:t>
      </w:r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še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-e-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ni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ip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wu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-ú-e-en</w:t>
      </w:r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=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še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-n</w:t>
      </w:r>
      <w:r w:rsidRPr="00605714">
        <w:rPr>
          <w:rFonts w:ascii="Times New Roman" w:hAnsi="Times New Roman"/>
          <w:sz w:val="24"/>
          <w:szCs w:val="24"/>
          <w:lang w:val="en-US"/>
        </w:rPr>
        <w:t>(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05714">
        <w:rPr>
          <w:rFonts w:ascii="Times New Roman" w:hAnsi="Times New Roman"/>
          <w:sz w:val="24"/>
          <w:szCs w:val="24"/>
          <w:lang w:val="en-US"/>
        </w:rPr>
        <w:t>)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iffu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-we-n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benim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erkek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karde</w:t>
      </w:r>
      <w:r w:rsidRPr="00605714">
        <w:rPr>
          <w:rFonts w:ascii="Times New Roman" w:hAnsi="Times New Roman"/>
          <w:sz w:val="24"/>
          <w:szCs w:val="24"/>
        </w:rPr>
        <w:t>şimin</w:t>
      </w:r>
      <w:proofErr w:type="spellEnd"/>
      <w:r w:rsidRPr="00605714">
        <w:rPr>
          <w:rFonts w:ascii="Times New Roman" w:hAnsi="Times New Roman"/>
          <w:sz w:val="24"/>
          <w:szCs w:val="24"/>
        </w:rPr>
        <w:t>”</w:t>
      </w:r>
    </w:p>
    <w:p w:rsidR="00C30DDA" w:rsidRPr="00605714" w:rsidRDefault="00C30DDA" w:rsidP="00C30DDA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714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605714">
        <w:rPr>
          <w:rFonts w:ascii="Times New Roman" w:hAnsi="Times New Roman"/>
          <w:i/>
          <w:sz w:val="24"/>
          <w:szCs w:val="24"/>
        </w:rPr>
        <w:t xml:space="preserve">-i-i-in </w:t>
      </w:r>
      <w:r w:rsidRPr="00605714">
        <w:rPr>
          <w:rFonts w:ascii="Times New Roman" w:hAnsi="Times New Roman"/>
          <w:sz w:val="24"/>
          <w:szCs w:val="24"/>
        </w:rPr>
        <w:t xml:space="preserve">= </w:t>
      </w:r>
      <w:r w:rsidRPr="00605714">
        <w:rPr>
          <w:rFonts w:ascii="Times New Roman" w:hAnsi="Times New Roman"/>
          <w:i/>
          <w:sz w:val="24"/>
          <w:szCs w:val="24"/>
        </w:rPr>
        <w:t xml:space="preserve">ay-n </w:t>
      </w:r>
      <w:r w:rsidRPr="00605714">
        <w:rPr>
          <w:rFonts w:ascii="Times New Roman" w:hAnsi="Times New Roman"/>
          <w:sz w:val="24"/>
          <w:szCs w:val="24"/>
        </w:rPr>
        <w:t>“eğer”</w:t>
      </w:r>
    </w:p>
    <w:p w:rsidR="00CE7E9F" w:rsidRPr="00C30DDA" w:rsidRDefault="00C30DDA" w:rsidP="00C30DDA">
      <w:proofErr w:type="spellStart"/>
      <w:r w:rsidRPr="00605714">
        <w:rPr>
          <w:rFonts w:ascii="Times New Roman" w:hAnsi="Times New Roman"/>
          <w:i/>
          <w:sz w:val="24"/>
          <w:szCs w:val="24"/>
        </w:rPr>
        <w:t>ia</w:t>
      </w:r>
      <w:proofErr w:type="spellEnd"/>
      <w:r w:rsidRPr="00605714">
        <w:rPr>
          <w:rFonts w:ascii="Times New Roman" w:hAnsi="Times New Roman"/>
          <w:i/>
          <w:sz w:val="24"/>
          <w:szCs w:val="24"/>
        </w:rPr>
        <w:t xml:space="preserve">-a-la-an </w:t>
      </w:r>
      <w:r w:rsidRPr="00605714">
        <w:rPr>
          <w:rFonts w:ascii="Times New Roman" w:hAnsi="Times New Roman"/>
          <w:sz w:val="24"/>
          <w:szCs w:val="24"/>
        </w:rPr>
        <w:t xml:space="preserve">= </w:t>
      </w:r>
      <w:r w:rsidRPr="00605714">
        <w:rPr>
          <w:rFonts w:ascii="Times New Roman" w:hAnsi="Times New Roman"/>
          <w:i/>
          <w:sz w:val="24"/>
          <w:szCs w:val="24"/>
        </w:rPr>
        <w:t xml:space="preserve">ya-l-an </w:t>
      </w:r>
      <w:r w:rsidRPr="00605714">
        <w:rPr>
          <w:rFonts w:ascii="Times New Roman" w:hAnsi="Times New Roman"/>
          <w:sz w:val="24"/>
          <w:szCs w:val="24"/>
        </w:rPr>
        <w:t>“ve şeyler ki ...”</w:t>
      </w:r>
      <w:bookmarkStart w:id="0" w:name="_GoBack"/>
      <w:bookmarkEnd w:id="0"/>
    </w:p>
    <w:sectPr w:rsidR="00CE7E9F" w:rsidRPr="00C3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61" w:rsidRDefault="00F01861" w:rsidP="00433823">
      <w:pPr>
        <w:spacing w:after="0" w:line="240" w:lineRule="auto"/>
      </w:pPr>
      <w:r>
        <w:separator/>
      </w:r>
    </w:p>
  </w:endnote>
  <w:endnote w:type="continuationSeparator" w:id="0">
    <w:p w:rsidR="00F01861" w:rsidRDefault="00F01861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61" w:rsidRDefault="00F01861" w:rsidP="00433823">
      <w:pPr>
        <w:spacing w:after="0" w:line="240" w:lineRule="auto"/>
      </w:pPr>
      <w:r>
        <w:separator/>
      </w:r>
    </w:p>
  </w:footnote>
  <w:footnote w:type="continuationSeparator" w:id="0">
    <w:p w:rsidR="00F01861" w:rsidRDefault="00F01861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62AE0"/>
    <w:rsid w:val="000A1489"/>
    <w:rsid w:val="00371796"/>
    <w:rsid w:val="00433823"/>
    <w:rsid w:val="005A1D2C"/>
    <w:rsid w:val="00751521"/>
    <w:rsid w:val="00A002A0"/>
    <w:rsid w:val="00B20E72"/>
    <w:rsid w:val="00BD7CE4"/>
    <w:rsid w:val="00C30DDA"/>
    <w:rsid w:val="00CE7E9F"/>
    <w:rsid w:val="00D90F85"/>
    <w:rsid w:val="00DC5698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2020-05-09T16:26:00Z</dcterms:created>
  <dcterms:modified xsi:type="dcterms:W3CDTF">2020-05-09T16:26:00Z</dcterms:modified>
</cp:coreProperties>
</file>